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ABD5E" w14:textId="4B0090F9" w:rsidR="005E59C5" w:rsidRPr="00972D49" w:rsidRDefault="003920AE" w:rsidP="00A71070">
      <w:pPr>
        <w:pStyle w:val="Title"/>
      </w:pPr>
      <w:bookmarkStart w:id="0" w:name="_GoBack"/>
      <w:bookmarkEnd w:id="0"/>
      <w:r>
        <w:rPr>
          <w:noProof/>
          <w:lang w:val="en-AU" w:eastAsia="en-AU"/>
        </w:rPr>
        <mc:AlternateContent>
          <mc:Choice Requires="wps">
            <w:drawing>
              <wp:anchor distT="0" distB="0" distL="114300" distR="114300" simplePos="0" relativeHeight="251677696" behindDoc="1" locked="0" layoutInCell="1" allowOverlap="1" wp14:anchorId="63852C85" wp14:editId="53718CD4">
                <wp:simplePos x="0" y="0"/>
                <wp:positionH relativeFrom="column">
                  <wp:posOffset>4272280</wp:posOffset>
                </wp:positionH>
                <wp:positionV relativeFrom="paragraph">
                  <wp:posOffset>1199515</wp:posOffset>
                </wp:positionV>
                <wp:extent cx="2133600" cy="2238375"/>
                <wp:effectExtent l="57150" t="57150" r="38100" b="47625"/>
                <wp:wrapSquare wrapText="bothSides"/>
                <wp:docPr id="1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33600" cy="2238375"/>
                        </a:xfrm>
                        <a:prstGeom prst="ellipse">
                          <a:avLst/>
                        </a:prstGeom>
                        <a:solidFill>
                          <a:srgbClr val="3EC0CE">
                            <a:alpha val="25000"/>
                          </a:srgb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9A7780E" w14:textId="4DFCE41B" w:rsidR="00A71070" w:rsidRPr="00A71070" w:rsidRDefault="002C2AD0" w:rsidP="00A71070">
                            <w:pPr>
                              <w:pStyle w:val="PHNIntroparagraph"/>
                              <w:spacing w:after="0" w:line="240" w:lineRule="auto"/>
                              <w:jc w:val="center"/>
                              <w:rPr>
                                <w:sz w:val="72"/>
                                <w:szCs w:val="72"/>
                              </w:rPr>
                            </w:pPr>
                            <w:bookmarkStart w:id="1" w:name="OLE_LINK1"/>
                            <w:r>
                              <w:rPr>
                                <w:sz w:val="72"/>
                                <w:szCs w:val="72"/>
                              </w:rPr>
                              <w:t>3</w:t>
                            </w:r>
                          </w:p>
                          <w:p w14:paraId="48B56682" w14:textId="15266CB5" w:rsidR="00A71070" w:rsidRPr="00A677D3" w:rsidRDefault="00A71070" w:rsidP="002B2FB8">
                            <w:pPr>
                              <w:pStyle w:val="PHNIntroparagraph"/>
                              <w:spacing w:after="0" w:line="240" w:lineRule="auto"/>
                              <w:jc w:val="center"/>
                              <w:rPr>
                                <w:sz w:val="32"/>
                                <w:szCs w:val="32"/>
                              </w:rPr>
                            </w:pPr>
                            <w:proofErr w:type="gramStart"/>
                            <w:r w:rsidRPr="00A677D3">
                              <w:rPr>
                                <w:sz w:val="40"/>
                                <w:szCs w:val="40"/>
                              </w:rPr>
                              <w:t>places</w:t>
                            </w:r>
                            <w:proofErr w:type="gramEnd"/>
                            <w:r w:rsidRPr="00A677D3">
                              <w:rPr>
                                <w:sz w:val="40"/>
                                <w:szCs w:val="40"/>
                              </w:rPr>
                              <w:t xml:space="preserve"> now available</w:t>
                            </w:r>
                            <w:r>
                              <w:rPr>
                                <w:sz w:val="40"/>
                                <w:szCs w:val="40"/>
                              </w:rPr>
                              <w:br/>
                            </w:r>
                            <w:r w:rsidRPr="00A677D3">
                              <w:rPr>
                                <w:sz w:val="22"/>
                                <w:szCs w:val="22"/>
                              </w:rPr>
                              <w:t xml:space="preserve">or get on to the wait list for a visit later </w:t>
                            </w:r>
                            <w:r w:rsidR="002B2FB8">
                              <w:rPr>
                                <w:sz w:val="22"/>
                                <w:szCs w:val="22"/>
                              </w:rPr>
                              <w:br/>
                            </w:r>
                            <w:r w:rsidRPr="00A677D3">
                              <w:rPr>
                                <w:sz w:val="22"/>
                                <w:szCs w:val="22"/>
                              </w:rPr>
                              <w:t>in the year.</w:t>
                            </w:r>
                          </w:p>
                          <w:p w14:paraId="752BAB34" w14:textId="3F2215B4" w:rsidR="00297F60" w:rsidRDefault="00297F60" w:rsidP="00297F60">
                            <w:pPr>
                              <w:pStyle w:val="Quote"/>
                              <w:ind w:left="0"/>
                            </w:pPr>
                            <w:r>
                              <w:t>.</w:t>
                            </w:r>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336.4pt;margin-top:94.45pt;width:168pt;height:17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" fillcolor="#3ec0ce" stroked="f" strokeweight="1pt">
                <v:fill opacity="16448f"/>
                <v:path arrowok="t"/>
                <o:lock v:ext="edit" aspectratio="t"/>
                <v:textbox inset="0,0,0,0">
                  <w:txbxContent>
                    <w:p w14:paraId="19A7780E" w14:textId="4DFCE41B" w:rsidR="00A71070" w:rsidRPr="00A71070" w:rsidRDefault="002C2AD0" w:rsidP="00A71070">
                      <w:pPr>
                        <w:pStyle w:val="PHNIntroparagraph"/>
                        <w:spacing w:after="0" w:line="240" w:lineRule="auto"/>
                        <w:jc w:val="center"/>
                        <w:rPr>
                          <w:sz w:val="72"/>
                          <w:szCs w:val="72"/>
                        </w:rPr>
                      </w:pPr>
                      <w:bookmarkStart w:id="2" w:name="OLE_LINK1"/>
                      <w:r>
                        <w:rPr>
                          <w:sz w:val="72"/>
                          <w:szCs w:val="72"/>
                        </w:rPr>
                        <w:t>3</w:t>
                      </w:r>
                    </w:p>
                    <w:p w14:paraId="48B56682" w14:textId="15266CB5" w:rsidR="00A71070" w:rsidRPr="00A677D3" w:rsidRDefault="00A71070" w:rsidP="002B2FB8">
                      <w:pPr>
                        <w:pStyle w:val="PHNIntroparagraph"/>
                        <w:spacing w:after="0" w:line="240" w:lineRule="auto"/>
                        <w:jc w:val="center"/>
                        <w:rPr>
                          <w:sz w:val="32"/>
                          <w:szCs w:val="32"/>
                        </w:rPr>
                      </w:pPr>
                      <w:proofErr w:type="gramStart"/>
                      <w:r w:rsidRPr="00A677D3">
                        <w:rPr>
                          <w:sz w:val="40"/>
                          <w:szCs w:val="40"/>
                        </w:rPr>
                        <w:t>places</w:t>
                      </w:r>
                      <w:proofErr w:type="gramEnd"/>
                      <w:r w:rsidRPr="00A677D3">
                        <w:rPr>
                          <w:sz w:val="40"/>
                          <w:szCs w:val="40"/>
                        </w:rPr>
                        <w:t xml:space="preserve"> now available</w:t>
                      </w:r>
                      <w:r>
                        <w:rPr>
                          <w:sz w:val="40"/>
                          <w:szCs w:val="40"/>
                        </w:rPr>
                        <w:br/>
                      </w:r>
                      <w:r w:rsidRPr="00A677D3">
                        <w:rPr>
                          <w:sz w:val="22"/>
                          <w:szCs w:val="22"/>
                        </w:rPr>
                        <w:t xml:space="preserve">or get on to the wait list for a visit later </w:t>
                      </w:r>
                      <w:r w:rsidR="002B2FB8">
                        <w:rPr>
                          <w:sz w:val="22"/>
                          <w:szCs w:val="22"/>
                        </w:rPr>
                        <w:br/>
                      </w:r>
                      <w:r w:rsidRPr="00A677D3">
                        <w:rPr>
                          <w:sz w:val="22"/>
                          <w:szCs w:val="22"/>
                        </w:rPr>
                        <w:t>in the year.</w:t>
                      </w:r>
                    </w:p>
                    <w:p w14:paraId="752BAB34" w14:textId="3F2215B4" w:rsidR="00297F60" w:rsidRDefault="00297F60" w:rsidP="00297F60">
                      <w:pPr>
                        <w:pStyle w:val="Quote"/>
                        <w:ind w:left="0"/>
                      </w:pPr>
                      <w:r>
                        <w:t>.</w:t>
                      </w:r>
                      <w:bookmarkEnd w:id="2"/>
                    </w:p>
                  </w:txbxContent>
                </v:textbox>
                <w10:wrap type="square"/>
              </v:oval>
            </w:pict>
          </mc:Fallback>
        </mc:AlternateContent>
      </w:r>
      <w:r w:rsidR="002B2FB8">
        <w:br/>
      </w:r>
      <w:r w:rsidR="00FE778B" w:rsidRPr="00FE778B">
        <w:rPr>
          <w:sz w:val="20"/>
          <w:szCs w:val="20"/>
        </w:rPr>
        <w:br/>
      </w:r>
      <w:r w:rsidR="005E59C5" w:rsidRPr="00972D49">
        <w:t xml:space="preserve">PEARLY WHITES PREVENTATIVE </w:t>
      </w:r>
      <w:r w:rsidR="002B2FB8">
        <w:br/>
      </w:r>
      <w:r w:rsidR="005E59C5" w:rsidRPr="00972D49">
        <w:t>ORAL HEALTH PROGRAM</w:t>
      </w:r>
    </w:p>
    <w:p w14:paraId="15BF7806" w14:textId="455517D7" w:rsidR="005E59C5" w:rsidRPr="00972D49" w:rsidRDefault="005E59C5" w:rsidP="005E59C5">
      <w:pPr>
        <w:pStyle w:val="PHNIntroparagraph"/>
      </w:pPr>
      <w:r w:rsidRPr="00972D49">
        <w:t>EXPRESSION OF INTEREST</w:t>
      </w:r>
    </w:p>
    <w:p w14:paraId="6B864A57" w14:textId="19BB8C42" w:rsidR="005E59C5" w:rsidRDefault="005E59C5" w:rsidP="005E59C5">
      <w:pPr>
        <w:pStyle w:val="Heading2"/>
      </w:pPr>
      <w:r w:rsidRPr="00EA7B48">
        <w:t xml:space="preserve">North Richmond Community Health (NRCH) </w:t>
      </w:r>
      <w:r w:rsidR="00A71070">
        <w:br/>
      </w:r>
      <w:r w:rsidRPr="00EA7B48">
        <w:t xml:space="preserve">Oral Health Program has established an outreach Aged Care Program which visits facilities to provide preventative mobile oral healthcare. </w:t>
      </w:r>
    </w:p>
    <w:p w14:paraId="17319F93" w14:textId="77777777" w:rsidR="005E59C5" w:rsidRDefault="005E59C5" w:rsidP="005E59C5">
      <w:pPr>
        <w:pStyle w:val="PHNTablebodycopy"/>
      </w:pPr>
    </w:p>
    <w:p w14:paraId="1205E6C7" w14:textId="19DEE631" w:rsidR="005E59C5" w:rsidRDefault="005E59C5" w:rsidP="005E59C5">
      <w:pPr>
        <w:pStyle w:val="PHNTablebodycopy"/>
        <w:rPr>
          <w:b/>
        </w:rPr>
      </w:pPr>
      <w:r w:rsidRPr="00EA7B48">
        <w:t xml:space="preserve">The ‘Pearly Whites’ program started in 2014 and its aim was to deliver high quality services in this area of great need. </w:t>
      </w:r>
      <w:r>
        <w:t>To date, the program has successfully provided care to residents of 13 facilities in inner northwest Melbourne.</w:t>
      </w:r>
    </w:p>
    <w:p w14:paraId="07730DDA" w14:textId="77777777" w:rsidR="005E59C5" w:rsidRPr="004E2D2C" w:rsidRDefault="005E59C5" w:rsidP="005E59C5">
      <w:pPr>
        <w:pStyle w:val="Default"/>
        <w:rPr>
          <w:rFonts w:ascii="Arial" w:hAnsi="Arial" w:cs="Arial"/>
          <w:b/>
          <w:sz w:val="22"/>
          <w:szCs w:val="22"/>
        </w:rPr>
      </w:pPr>
    </w:p>
    <w:p w14:paraId="635BCE3F" w14:textId="13BE9743" w:rsidR="00A71070" w:rsidRDefault="005E59C5" w:rsidP="00A71070">
      <w:pPr>
        <w:pStyle w:val="Default"/>
        <w:rPr>
          <w:rFonts w:ascii="Arial" w:hAnsi="Arial" w:cs="Arial"/>
          <w:sz w:val="22"/>
          <w:szCs w:val="22"/>
        </w:rPr>
      </w:pPr>
      <w:r w:rsidRPr="004E2D2C">
        <w:rPr>
          <w:rFonts w:ascii="Arial" w:hAnsi="Arial" w:cs="Arial"/>
          <w:sz w:val="22"/>
          <w:szCs w:val="22"/>
        </w:rPr>
        <w:t>At present there are t</w:t>
      </w:r>
      <w:r w:rsidR="002C2AD0">
        <w:rPr>
          <w:rFonts w:ascii="Arial" w:hAnsi="Arial" w:cs="Arial"/>
          <w:sz w:val="22"/>
          <w:szCs w:val="22"/>
        </w:rPr>
        <w:t xml:space="preserve">hree more </w:t>
      </w:r>
      <w:r w:rsidRPr="004E2D2C">
        <w:rPr>
          <w:rFonts w:ascii="Arial" w:hAnsi="Arial" w:cs="Arial"/>
          <w:sz w:val="22"/>
          <w:szCs w:val="22"/>
        </w:rPr>
        <w:t>places available</w:t>
      </w:r>
      <w:r w:rsidR="002C2AD0">
        <w:rPr>
          <w:rFonts w:ascii="Arial" w:hAnsi="Arial" w:cs="Arial"/>
          <w:sz w:val="22"/>
          <w:szCs w:val="22"/>
        </w:rPr>
        <w:t>. O</w:t>
      </w:r>
      <w:r w:rsidRPr="004E2D2C">
        <w:rPr>
          <w:rFonts w:ascii="Arial" w:hAnsi="Arial" w:cs="Arial"/>
          <w:sz w:val="22"/>
          <w:szCs w:val="22"/>
        </w:rPr>
        <w:t>nce these are filled, we will add a further ten to the wait</w:t>
      </w:r>
      <w:r w:rsidR="002C2AD0">
        <w:rPr>
          <w:rFonts w:ascii="Arial" w:hAnsi="Arial" w:cs="Arial"/>
          <w:sz w:val="22"/>
          <w:szCs w:val="22"/>
        </w:rPr>
        <w:t>ing</w:t>
      </w:r>
      <w:r w:rsidRPr="004E2D2C">
        <w:rPr>
          <w:rFonts w:ascii="Arial" w:hAnsi="Arial" w:cs="Arial"/>
          <w:sz w:val="22"/>
          <w:szCs w:val="22"/>
        </w:rPr>
        <w:t xml:space="preserve"> list. There may be capacity</w:t>
      </w:r>
      <w:r w:rsidR="00A71070">
        <w:rPr>
          <w:rFonts w:ascii="Arial" w:hAnsi="Arial" w:cs="Arial"/>
          <w:sz w:val="22"/>
          <w:szCs w:val="22"/>
        </w:rPr>
        <w:t xml:space="preserve"> </w:t>
      </w:r>
      <w:r w:rsidRPr="004E2D2C">
        <w:rPr>
          <w:rFonts w:ascii="Arial" w:hAnsi="Arial" w:cs="Arial"/>
          <w:sz w:val="22"/>
          <w:szCs w:val="22"/>
        </w:rPr>
        <w:t>to visit facilities on the wait</w:t>
      </w:r>
      <w:r w:rsidR="002C2AD0">
        <w:rPr>
          <w:rFonts w:ascii="Arial" w:hAnsi="Arial" w:cs="Arial"/>
          <w:sz w:val="22"/>
          <w:szCs w:val="22"/>
        </w:rPr>
        <w:t>ing</w:t>
      </w:r>
      <w:r w:rsidRPr="004E2D2C">
        <w:rPr>
          <w:rFonts w:ascii="Arial" w:hAnsi="Arial" w:cs="Arial"/>
          <w:sz w:val="22"/>
          <w:szCs w:val="22"/>
        </w:rPr>
        <w:t xml:space="preserve"> list later in the year once funding and capacity issues are clarified.</w:t>
      </w:r>
    </w:p>
    <w:p w14:paraId="3607D630" w14:textId="1F40ACDD" w:rsidR="005E59C5" w:rsidRPr="00A71070" w:rsidRDefault="005E59C5" w:rsidP="00FE778B">
      <w:pPr>
        <w:pStyle w:val="Heading1"/>
        <w:spacing w:before="240" w:after="120"/>
        <w:rPr>
          <w:b w:val="0"/>
        </w:rPr>
      </w:pPr>
      <w:r w:rsidRPr="00A71070">
        <w:rPr>
          <w:rStyle w:val="Heading1Char"/>
          <w:b/>
          <w:sz w:val="24"/>
          <w:szCs w:val="24"/>
        </w:rPr>
        <w:t xml:space="preserve">We invite you to participate in this program at </w:t>
      </w:r>
      <w:r w:rsidRPr="00AD6592">
        <w:rPr>
          <w:rStyle w:val="Heading1Char"/>
          <w:b/>
          <w:sz w:val="32"/>
          <w:szCs w:val="24"/>
        </w:rPr>
        <w:t xml:space="preserve">no cost </w:t>
      </w:r>
      <w:r w:rsidRPr="00A71070">
        <w:rPr>
          <w:rStyle w:val="Heading1Char"/>
          <w:b/>
          <w:sz w:val="24"/>
          <w:szCs w:val="24"/>
        </w:rPr>
        <w:t>to your facility or its</w:t>
      </w:r>
      <w:r w:rsidRPr="00A71070">
        <w:rPr>
          <w:b w:val="0"/>
          <w:sz w:val="24"/>
          <w:szCs w:val="24"/>
        </w:rPr>
        <w:t xml:space="preserve"> </w:t>
      </w:r>
      <w:r w:rsidRPr="00FE778B">
        <w:rPr>
          <w:sz w:val="24"/>
          <w:szCs w:val="24"/>
        </w:rPr>
        <w:t>residents</w:t>
      </w:r>
      <w:r w:rsidRPr="00FE778B">
        <w:t>.</w:t>
      </w:r>
    </w:p>
    <w:p w14:paraId="49B93F61" w14:textId="77777777" w:rsidR="005E59C5" w:rsidRPr="00EA7B48" w:rsidRDefault="005E59C5" w:rsidP="00A71070">
      <w:pPr>
        <w:pStyle w:val="Default"/>
        <w:rPr>
          <w:rFonts w:ascii="Arial" w:hAnsi="Arial" w:cs="Arial"/>
          <w:b/>
          <w:sz w:val="22"/>
          <w:szCs w:val="22"/>
        </w:rPr>
      </w:pPr>
      <w:r w:rsidRPr="00EA7B48">
        <w:rPr>
          <w:rFonts w:ascii="Arial" w:hAnsi="Arial" w:cs="Arial"/>
          <w:sz w:val="22"/>
          <w:szCs w:val="22"/>
        </w:rPr>
        <w:t xml:space="preserve">The program involves Dental Hygienists providing individual oral health assessments using portable equipment at your facility. It is anticipated that 3 – 4 visits will be required to complete the program. Assessments take approximately 5 -10 minutes per resident. Oral health and healthy eating information that integrates with your policies and procedures will also be provided. Information sessions with your staff will take up to one hour and are best integrated with staff meetings or at change of shift. </w:t>
      </w:r>
    </w:p>
    <w:p w14:paraId="62C148C6" w14:textId="77777777" w:rsidR="005E59C5" w:rsidRPr="00EA7B48" w:rsidRDefault="005E59C5" w:rsidP="00A71070">
      <w:pPr>
        <w:pStyle w:val="Default"/>
        <w:rPr>
          <w:rFonts w:ascii="Arial" w:hAnsi="Arial" w:cs="Arial"/>
          <w:b/>
          <w:sz w:val="22"/>
          <w:szCs w:val="22"/>
        </w:rPr>
      </w:pPr>
    </w:p>
    <w:p w14:paraId="2C11BA49" w14:textId="20E9CACD" w:rsidR="005E59C5" w:rsidRDefault="005E59C5" w:rsidP="00A71070">
      <w:pPr>
        <w:pStyle w:val="Default"/>
        <w:rPr>
          <w:rFonts w:ascii="Arial" w:hAnsi="Arial" w:cs="Arial"/>
          <w:b/>
          <w:sz w:val="22"/>
          <w:szCs w:val="22"/>
        </w:rPr>
      </w:pPr>
      <w:r w:rsidRPr="00EA7B48">
        <w:rPr>
          <w:rFonts w:ascii="Arial" w:hAnsi="Arial" w:cs="Arial"/>
          <w:sz w:val="22"/>
          <w:szCs w:val="22"/>
        </w:rPr>
        <w:t xml:space="preserve">A letter regarding the resident’s oral health status will be given to all residents. This can be entered into the resident’s file and </w:t>
      </w:r>
      <w:r>
        <w:rPr>
          <w:rFonts w:ascii="Arial" w:hAnsi="Arial" w:cs="Arial"/>
          <w:sz w:val="22"/>
          <w:szCs w:val="22"/>
        </w:rPr>
        <w:t xml:space="preserve">should be passed onto the resident’s GP, and the resident’s </w:t>
      </w:r>
      <w:proofErr w:type="spellStart"/>
      <w:r w:rsidRPr="00EA7B48">
        <w:rPr>
          <w:rFonts w:ascii="Arial" w:hAnsi="Arial" w:cs="Arial"/>
          <w:sz w:val="22"/>
          <w:szCs w:val="22"/>
        </w:rPr>
        <w:t>carer</w:t>
      </w:r>
      <w:proofErr w:type="spellEnd"/>
      <w:r w:rsidRPr="00EA7B48">
        <w:rPr>
          <w:rFonts w:ascii="Arial" w:hAnsi="Arial" w:cs="Arial"/>
          <w:sz w:val="22"/>
          <w:szCs w:val="22"/>
        </w:rPr>
        <w:t xml:space="preserve"> or guardian as required. </w:t>
      </w:r>
      <w:r>
        <w:rPr>
          <w:rFonts w:ascii="Arial" w:hAnsi="Arial" w:cs="Arial"/>
          <w:sz w:val="22"/>
          <w:szCs w:val="22"/>
        </w:rPr>
        <w:t>NRCH</w:t>
      </w:r>
      <w:r w:rsidRPr="00EA7B48">
        <w:rPr>
          <w:rFonts w:ascii="Arial" w:hAnsi="Arial" w:cs="Arial"/>
          <w:sz w:val="22"/>
          <w:szCs w:val="22"/>
        </w:rPr>
        <w:t xml:space="preserve"> </w:t>
      </w:r>
      <w:r>
        <w:rPr>
          <w:rFonts w:ascii="Arial" w:hAnsi="Arial" w:cs="Arial"/>
          <w:sz w:val="22"/>
          <w:szCs w:val="22"/>
        </w:rPr>
        <w:t>can arrange for follow up care at NRCH dental clinic for residents identified with dental problems. They can also liaise with the resident’s family dentist as needed.</w:t>
      </w:r>
      <w:r w:rsidR="00FE778B">
        <w:rPr>
          <w:rFonts w:ascii="Arial" w:hAnsi="Arial" w:cs="Arial"/>
          <w:sz w:val="22"/>
          <w:szCs w:val="22"/>
        </w:rPr>
        <w:br/>
      </w:r>
    </w:p>
    <w:p w14:paraId="6BEA814A" w14:textId="77777777" w:rsidR="005E59C5" w:rsidRPr="00EA7B48" w:rsidRDefault="005E59C5" w:rsidP="00A71070">
      <w:pPr>
        <w:pStyle w:val="Default"/>
        <w:rPr>
          <w:rFonts w:ascii="Arial" w:hAnsi="Arial" w:cs="Arial"/>
          <w:b/>
          <w:sz w:val="22"/>
          <w:szCs w:val="22"/>
        </w:rPr>
      </w:pPr>
      <w:r w:rsidRPr="00EA7B48">
        <w:rPr>
          <w:rFonts w:ascii="Arial" w:hAnsi="Arial" w:cs="Arial"/>
          <w:sz w:val="22"/>
          <w:szCs w:val="22"/>
        </w:rPr>
        <w:t>Please see the attached brochure which provides further information on ‘Pearly Whites’.</w:t>
      </w:r>
    </w:p>
    <w:p w14:paraId="1DB9EE3B" w14:textId="7FE9BF5C" w:rsidR="005E59C5" w:rsidRPr="00FE778B" w:rsidRDefault="00A71070" w:rsidP="00FE778B">
      <w:pPr>
        <w:pStyle w:val="PHNTablebodycopy"/>
      </w:pPr>
      <w:r>
        <w:br/>
      </w:r>
      <w:r w:rsidR="002B2FB8" w:rsidRPr="002B2FB8">
        <w:rPr>
          <w:rStyle w:val="Emphasis"/>
          <w:b/>
          <w:sz w:val="24"/>
          <w:szCs w:val="24"/>
        </w:rPr>
        <w:t>Complete</w:t>
      </w:r>
      <w:r w:rsidR="005E59C5" w:rsidRPr="002B2FB8">
        <w:rPr>
          <w:rStyle w:val="Emphasis"/>
          <w:b/>
          <w:sz w:val="24"/>
          <w:szCs w:val="24"/>
        </w:rPr>
        <w:t xml:space="preserve"> the information below and</w:t>
      </w:r>
      <w:r w:rsidR="002B2FB8" w:rsidRPr="002B2FB8">
        <w:rPr>
          <w:rStyle w:val="Emphasis"/>
          <w:b/>
          <w:sz w:val="24"/>
          <w:szCs w:val="24"/>
        </w:rPr>
        <w:t xml:space="preserve"> return via fax or email</w:t>
      </w:r>
      <w:r w:rsidR="005E59C5" w:rsidRPr="002B2FB8">
        <w:rPr>
          <w:rStyle w:val="Emphasis"/>
          <w:b/>
          <w:sz w:val="24"/>
          <w:szCs w:val="24"/>
        </w:rPr>
        <w:t xml:space="preserve">. </w:t>
      </w:r>
      <w:r w:rsidR="002B2FB8" w:rsidRPr="002B2FB8">
        <w:rPr>
          <w:rStyle w:val="Emphasis"/>
          <w:b/>
          <w:sz w:val="24"/>
          <w:szCs w:val="24"/>
        </w:rPr>
        <w:t xml:space="preserve"> P</w:t>
      </w:r>
      <w:r w:rsidR="005E59C5" w:rsidRPr="002B2FB8">
        <w:rPr>
          <w:rStyle w:val="Emphasis"/>
          <w:b/>
          <w:sz w:val="24"/>
          <w:szCs w:val="24"/>
        </w:rPr>
        <w:t>laces will be allocated on</w:t>
      </w:r>
      <w:r w:rsidR="002B2FB8" w:rsidRPr="002B2FB8">
        <w:rPr>
          <w:rStyle w:val="Emphasis"/>
          <w:b/>
          <w:sz w:val="24"/>
          <w:szCs w:val="24"/>
        </w:rPr>
        <w:t xml:space="preserve"> a first come first serve basis. </w:t>
      </w:r>
      <w:r w:rsidR="002B2FB8" w:rsidRPr="002B2FB8">
        <w:rPr>
          <w:rStyle w:val="Emphasis"/>
          <w:sz w:val="24"/>
          <w:szCs w:val="24"/>
        </w:rPr>
        <w:t xml:space="preserve">If your facility is chosen to participate, the information you provide below will be passed onto NRCH, who will contact you to make further arrangements. Please note that you will need to ensure participating residents are available on the day of their visit. You </w:t>
      </w:r>
      <w:r w:rsidR="002B2FB8" w:rsidRPr="00FE778B">
        <w:rPr>
          <w:rStyle w:val="Emphasis"/>
          <w:sz w:val="24"/>
          <w:szCs w:val="24"/>
        </w:rPr>
        <w:t>will also need to consider the best time to conduct a presentation to staff</w:t>
      </w:r>
      <w:r w:rsidR="002B2FB8" w:rsidRPr="00FE778B">
        <w:t xml:space="preserve">. </w:t>
      </w:r>
    </w:p>
    <w:tbl>
      <w:tblPr>
        <w:tblStyle w:val="LightShading-Accent1"/>
        <w:tblpPr w:leftFromText="181" w:rightFromText="181" w:vertAnchor="page" w:horzAnchor="margin" w:tblpY="13375"/>
        <w:tblW w:w="10314" w:type="dxa"/>
        <w:tblBorders>
          <w:top w:val="single" w:sz="4" w:space="0" w:color="00B288"/>
          <w:left w:val="single" w:sz="4" w:space="0" w:color="00B288"/>
          <w:bottom w:val="single" w:sz="4" w:space="0" w:color="00B288"/>
          <w:right w:val="single" w:sz="4" w:space="0" w:color="00B288"/>
          <w:insideH w:val="single" w:sz="4" w:space="0" w:color="00B288"/>
          <w:insideV w:val="single" w:sz="4" w:space="0" w:color="00B288"/>
        </w:tblBorders>
        <w:tblLayout w:type="fixed"/>
        <w:tblLook w:val="01E0" w:firstRow="1" w:lastRow="1" w:firstColumn="1" w:lastColumn="1" w:noHBand="0" w:noVBand="0"/>
      </w:tblPr>
      <w:tblGrid>
        <w:gridCol w:w="2802"/>
        <w:gridCol w:w="7512"/>
      </w:tblGrid>
      <w:tr w:rsidR="002B2FB8" w:rsidRPr="00FE778B" w14:paraId="009306DF" w14:textId="77777777" w:rsidTr="002B2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2"/>
            <w:shd w:val="clear" w:color="auto" w:fill="00B288"/>
          </w:tcPr>
          <w:p w14:paraId="62D0D548" w14:textId="410A94D7" w:rsidR="002B2FB8" w:rsidRPr="00FE778B" w:rsidRDefault="00FE778B" w:rsidP="002C2AD0">
            <w:pPr>
              <w:pStyle w:val="PHNPageTitleWhite"/>
              <w:spacing w:after="0"/>
              <w:rPr>
                <w:b/>
                <w:sz w:val="28"/>
                <w:szCs w:val="28"/>
              </w:rPr>
            </w:pPr>
            <w:r w:rsidRPr="00FE778B">
              <w:rPr>
                <w:rFonts w:cs="Arial"/>
                <w:b/>
                <w:sz w:val="28"/>
                <w:szCs w:val="28"/>
              </w:rPr>
              <w:t xml:space="preserve">Please send this information to </w:t>
            </w:r>
            <w:r w:rsidR="002C2AD0">
              <w:rPr>
                <w:rFonts w:cs="Arial"/>
                <w:b/>
                <w:sz w:val="28"/>
                <w:szCs w:val="28"/>
              </w:rPr>
              <w:t xml:space="preserve">Samantha Milford </w:t>
            </w:r>
            <w:hyperlink r:id="rId11" w:history="1">
              <w:r w:rsidR="002C2AD0" w:rsidRPr="00C54EFC">
                <w:rPr>
                  <w:rStyle w:val="Hyperlink"/>
                  <w:rFonts w:cs="Arial"/>
                  <w:sz w:val="28"/>
                  <w:szCs w:val="28"/>
                </w:rPr>
                <w:t>samantha.milford@mpcn.org.au</w:t>
              </w:r>
            </w:hyperlink>
            <w:r w:rsidR="002C2AD0">
              <w:rPr>
                <w:rFonts w:cs="Arial"/>
                <w:b/>
                <w:sz w:val="28"/>
                <w:szCs w:val="28"/>
              </w:rPr>
              <w:t xml:space="preserve"> </w:t>
            </w:r>
            <w:r w:rsidRPr="00FE778B">
              <w:rPr>
                <w:rFonts w:cs="Arial"/>
                <w:b/>
                <w:sz w:val="28"/>
                <w:szCs w:val="28"/>
              </w:rPr>
              <w:t>or on fax number 9347 7433.</w:t>
            </w:r>
          </w:p>
        </w:tc>
      </w:tr>
      <w:tr w:rsidR="002B2FB8" w:rsidRPr="00034BC1" w14:paraId="19946D27" w14:textId="77777777" w:rsidTr="002B2FB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shd w:val="clear" w:color="auto" w:fill="auto"/>
            <w:vAlign w:val="center"/>
          </w:tcPr>
          <w:p w14:paraId="237B5914" w14:textId="77777777" w:rsidR="002B2FB8" w:rsidRPr="00442C4F" w:rsidRDefault="002B2FB8" w:rsidP="002B2FB8">
            <w:pPr>
              <w:pStyle w:val="PHNTableTitleBlue"/>
              <w:rPr>
                <w:b/>
                <w:color w:val="00B288"/>
              </w:rPr>
            </w:pPr>
            <w:r>
              <w:rPr>
                <w:b/>
                <w:color w:val="00B288"/>
              </w:rPr>
              <w:t>Facility Name</w:t>
            </w:r>
          </w:p>
        </w:tc>
        <w:tc>
          <w:tcPr>
            <w:cnfStyle w:val="000100000000" w:firstRow="0" w:lastRow="0" w:firstColumn="0" w:lastColumn="1" w:oddVBand="0" w:evenVBand="0" w:oddHBand="0" w:evenHBand="0" w:firstRowFirstColumn="0" w:firstRowLastColumn="0" w:lastRowFirstColumn="0" w:lastRowLastColumn="0"/>
            <w:tcW w:w="7512" w:type="dxa"/>
            <w:tcBorders>
              <w:left w:val="none" w:sz="0" w:space="0" w:color="auto"/>
              <w:right w:val="none" w:sz="0" w:space="0" w:color="auto"/>
            </w:tcBorders>
            <w:shd w:val="clear" w:color="auto" w:fill="auto"/>
            <w:vAlign w:val="center"/>
          </w:tcPr>
          <w:p w14:paraId="4E15135B" w14:textId="77777777" w:rsidR="002B2FB8" w:rsidRPr="00670383" w:rsidRDefault="002B2FB8" w:rsidP="002B2FB8">
            <w:pPr>
              <w:pStyle w:val="PHNTablebodycopy"/>
              <w:rPr>
                <w:b w:val="0"/>
                <w:color w:val="auto"/>
              </w:rPr>
            </w:pPr>
          </w:p>
        </w:tc>
      </w:tr>
      <w:tr w:rsidR="002B2FB8" w:rsidRPr="00034BC1" w14:paraId="7124C527" w14:textId="77777777" w:rsidTr="002B2FB8">
        <w:trPr>
          <w:trHeight w:hRule="exact" w:val="28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6E2C404A" w14:textId="77777777" w:rsidR="002B2FB8" w:rsidRPr="00442C4F" w:rsidRDefault="002B2FB8" w:rsidP="002B2FB8">
            <w:pPr>
              <w:pStyle w:val="PHNTableTitleBlue"/>
              <w:rPr>
                <w:b/>
                <w:color w:val="00B288"/>
              </w:rPr>
            </w:pPr>
            <w:r>
              <w:rPr>
                <w:b/>
                <w:color w:val="00B288"/>
              </w:rPr>
              <w:t>Facility Address</w:t>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vAlign w:val="center"/>
          </w:tcPr>
          <w:p w14:paraId="32AB4FE5" w14:textId="77777777" w:rsidR="002B2FB8" w:rsidRPr="00670383" w:rsidRDefault="002B2FB8" w:rsidP="002B2FB8">
            <w:pPr>
              <w:pStyle w:val="PHNTablebodycopy"/>
              <w:rPr>
                <w:b w:val="0"/>
                <w:color w:val="auto"/>
              </w:rPr>
            </w:pPr>
          </w:p>
        </w:tc>
      </w:tr>
      <w:tr w:rsidR="002B2FB8" w:rsidRPr="00034BC1" w14:paraId="72FBCE6F" w14:textId="77777777" w:rsidTr="002B2FB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2AAC5584" w14:textId="77777777" w:rsidR="002B2FB8" w:rsidRPr="00442C4F" w:rsidRDefault="002B2FB8" w:rsidP="002B2FB8">
            <w:pPr>
              <w:pStyle w:val="PHNTableTitleBlue"/>
              <w:rPr>
                <w:b/>
                <w:color w:val="00B288"/>
              </w:rPr>
            </w:pPr>
            <w:r>
              <w:rPr>
                <w:b/>
                <w:color w:val="00B288"/>
              </w:rPr>
              <w:t>Number of Beds</w:t>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vAlign w:val="center"/>
          </w:tcPr>
          <w:p w14:paraId="30597575" w14:textId="77777777" w:rsidR="002B2FB8" w:rsidRPr="003B4200" w:rsidRDefault="002B2FB8" w:rsidP="002B2FB8">
            <w:pPr>
              <w:pStyle w:val="PHNTablebodycopy"/>
              <w:rPr>
                <w:b w:val="0"/>
                <w:color w:val="auto"/>
              </w:rPr>
            </w:pPr>
          </w:p>
        </w:tc>
      </w:tr>
      <w:tr w:rsidR="002B2FB8" w:rsidRPr="00034BC1" w14:paraId="4814E39E" w14:textId="77777777" w:rsidTr="002B2FB8">
        <w:trPr>
          <w:trHeight w:hRule="exact" w:val="28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412B7CB9" w14:textId="77777777" w:rsidR="002B2FB8" w:rsidRPr="00442C4F" w:rsidRDefault="002B2FB8" w:rsidP="002B2FB8">
            <w:pPr>
              <w:pStyle w:val="PHNTableTitleBlue"/>
              <w:rPr>
                <w:b/>
                <w:color w:val="00B288"/>
              </w:rPr>
            </w:pPr>
            <w:r>
              <w:rPr>
                <w:b/>
                <w:color w:val="00B288"/>
              </w:rPr>
              <w:t>Key Staff Member</w:t>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vAlign w:val="center"/>
          </w:tcPr>
          <w:p w14:paraId="3C5C9D8C" w14:textId="77777777" w:rsidR="002B2FB8" w:rsidRPr="003B4200" w:rsidRDefault="002B2FB8" w:rsidP="002B2FB8">
            <w:pPr>
              <w:pStyle w:val="PHNTablebodycopy"/>
              <w:rPr>
                <w:b w:val="0"/>
              </w:rPr>
            </w:pPr>
          </w:p>
        </w:tc>
      </w:tr>
      <w:tr w:rsidR="002B2FB8" w:rsidRPr="00034BC1" w14:paraId="2EDF281E" w14:textId="77777777" w:rsidTr="002B2FB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646D037B" w14:textId="77777777" w:rsidR="002B2FB8" w:rsidRPr="00442C4F" w:rsidRDefault="002B2FB8" w:rsidP="002B2FB8">
            <w:pPr>
              <w:pStyle w:val="PHNTableTitleBlue"/>
              <w:rPr>
                <w:b/>
                <w:color w:val="00B288"/>
              </w:rPr>
            </w:pPr>
            <w:r>
              <w:rPr>
                <w:b/>
                <w:color w:val="00B288"/>
              </w:rPr>
              <w:t xml:space="preserve">Email </w:t>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vAlign w:val="center"/>
          </w:tcPr>
          <w:p w14:paraId="452B72C7" w14:textId="77777777" w:rsidR="002B2FB8" w:rsidRPr="003B4200" w:rsidRDefault="002B2FB8" w:rsidP="002B2FB8">
            <w:pPr>
              <w:pStyle w:val="PHNTablebodycopy"/>
              <w:rPr>
                <w:b w:val="0"/>
              </w:rPr>
            </w:pPr>
          </w:p>
        </w:tc>
      </w:tr>
      <w:tr w:rsidR="002B2FB8" w:rsidRPr="00034BC1" w14:paraId="77646AED" w14:textId="77777777" w:rsidTr="002B2FB8">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4212C8FC" w14:textId="77777777" w:rsidR="002B2FB8" w:rsidRDefault="002B2FB8" w:rsidP="002B2FB8">
            <w:pPr>
              <w:pStyle w:val="PHNTableTitleBlue"/>
              <w:rPr>
                <w:b/>
                <w:color w:val="00B288"/>
              </w:rPr>
            </w:pPr>
            <w:r>
              <w:rPr>
                <w:b/>
                <w:color w:val="00B288"/>
              </w:rPr>
              <w:t xml:space="preserve">Phone </w:t>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vAlign w:val="center"/>
          </w:tcPr>
          <w:p w14:paraId="65B54D54" w14:textId="77777777" w:rsidR="002B2FB8" w:rsidRPr="003B4200" w:rsidRDefault="002B2FB8" w:rsidP="002B2FB8">
            <w:pPr>
              <w:pStyle w:val="PHNTablebodycopy"/>
            </w:pPr>
          </w:p>
        </w:tc>
      </w:tr>
    </w:tbl>
    <w:p w14:paraId="75B4B5E8" w14:textId="77777777" w:rsidR="00A71070" w:rsidRPr="00EA7B48" w:rsidRDefault="00A71070" w:rsidP="002B2FB8">
      <w:pPr>
        <w:pStyle w:val="PHNTablebodycopy"/>
      </w:pPr>
    </w:p>
    <w:sectPr w:rsidR="00A71070" w:rsidRPr="00EA7B48" w:rsidSect="00024341">
      <w:footerReference w:type="default" r:id="rId12"/>
      <w:headerReference w:type="first" r:id="rId13"/>
      <w:footerReference w:type="first" r:id="rId14"/>
      <w:pgSz w:w="11901" w:h="16817"/>
      <w:pgMar w:top="1135" w:right="561"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47C10" w14:textId="77777777" w:rsidR="00701E3C" w:rsidRDefault="00701E3C" w:rsidP="00453FF5">
      <w:r>
        <w:separator/>
      </w:r>
    </w:p>
  </w:endnote>
  <w:endnote w:type="continuationSeparator" w:id="0">
    <w:p w14:paraId="129BF525" w14:textId="77777777" w:rsidR="00701E3C" w:rsidRDefault="00701E3C" w:rsidP="0045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ntleman800-Bold">
    <w:altName w:val="Gentleman 800 Bold"/>
    <w:panose1 w:val="00000000000000000000"/>
    <w:charset w:val="4D"/>
    <w:family w:val="auto"/>
    <w:notTrueType/>
    <w:pitch w:val="default"/>
    <w:sig w:usb0="00000003" w:usb1="00000000" w:usb2="00000000" w:usb3="00000000" w:csb0="00000001" w:csb1="00000000"/>
  </w:font>
  <w:font w:name="Gentleman500-Book">
    <w:altName w:val="Gentleman 500 Book"/>
    <w:panose1 w:val="00000000000000000000"/>
    <w:charset w:val="4D"/>
    <w:family w:val="auto"/>
    <w:notTrueType/>
    <w:pitch w:val="default"/>
    <w:sig w:usb0="00000003" w:usb1="00000000" w:usb2="00000000" w:usb3="00000000" w:csb0="00000001" w:csb1="00000000"/>
  </w:font>
  <w:font w:name="Gentleman700-Medium">
    <w:altName w:val="Gentleman 700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1B61" w14:textId="77777777" w:rsidR="00FB493A" w:rsidRPr="00C01A33" w:rsidRDefault="00FB493A" w:rsidP="00FB493A">
    <w:pPr>
      <w:pStyle w:val="NoSpacing"/>
      <w:spacing w:after="0" w:line="240" w:lineRule="auto"/>
    </w:pPr>
    <w:r w:rsidRPr="00C01A33">
      <w:t>[</w:t>
    </w:r>
    <w:r w:rsidRPr="00C01A33">
      <w:fldChar w:fldCharType="begin"/>
    </w:r>
    <w:r w:rsidRPr="00C01A33">
      <w:instrText xml:space="preserve"> TITLE  \* MERGEFORMAT </w:instrText>
    </w:r>
    <w:r w:rsidRPr="00C01A33">
      <w:fldChar w:fldCharType="end"/>
    </w:r>
    <w:r w:rsidRPr="00C01A33">
      <w:t xml:space="preserve">Title goes here] | Version: 1.0 | </w:t>
    </w:r>
    <w:fldSimple w:instr=" CREATEDATE  \* MERGEFORMAT ">
      <w:r>
        <w:rPr>
          <w:noProof/>
        </w:rPr>
        <w:t>4/09/2015 4:27 PM</w:t>
      </w:r>
    </w:fldSimple>
  </w:p>
  <w:p w14:paraId="54CCD981" w14:textId="6C530EA6" w:rsidR="00FB493A" w:rsidRPr="00FB493A" w:rsidRDefault="00FB493A" w:rsidP="00FB493A">
    <w:pPr>
      <w:pStyle w:val="NoSpacing"/>
      <w:spacing w:after="0" w:line="240" w:lineRule="auto"/>
    </w:pPr>
    <w:r w:rsidRPr="00C01A33">
      <w:t xml:space="preserve">Page </w:t>
    </w:r>
    <w:r w:rsidRPr="00C01A33">
      <w:fldChar w:fldCharType="begin"/>
    </w:r>
    <w:r w:rsidRPr="00C01A33">
      <w:instrText xml:space="preserve"> PAGE </w:instrText>
    </w:r>
    <w:r w:rsidRPr="00C01A33">
      <w:fldChar w:fldCharType="separate"/>
    </w:r>
    <w:r w:rsidR="003920AE">
      <w:rPr>
        <w:noProof/>
      </w:rPr>
      <w:t>2</w:t>
    </w:r>
    <w:r w:rsidRPr="00C01A33">
      <w:fldChar w:fldCharType="end"/>
    </w:r>
    <w:r w:rsidRPr="00C01A33">
      <w:t xml:space="preserve"> of </w:t>
    </w:r>
    <w:fldSimple w:instr=" NUMPAGES  \* MERGEFORMAT ">
      <w:r w:rsidR="003920AE">
        <w:rPr>
          <w:noProof/>
        </w:rPr>
        <w:t>2</w:t>
      </w:r>
    </w:fldSimple>
    <w:r w:rsidRPr="00C01A33">
      <w:t xml:space="preserve"> | Uncontrolled when printed | Status: Approved | Date Approved: 00/10/2015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46580" w14:textId="4965EE44" w:rsidR="00C01A33" w:rsidRDefault="00C01A33" w:rsidP="00C01A33">
    <w:pPr>
      <w:pStyle w:val="NoSpacing"/>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06AD6" w14:textId="77777777" w:rsidR="00701E3C" w:rsidRDefault="00701E3C" w:rsidP="00453FF5">
      <w:r>
        <w:separator/>
      </w:r>
    </w:p>
  </w:footnote>
  <w:footnote w:type="continuationSeparator" w:id="0">
    <w:p w14:paraId="063B5921" w14:textId="77777777" w:rsidR="00701E3C" w:rsidRDefault="00701E3C" w:rsidP="00453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2AC9" w14:textId="1E688BB0" w:rsidR="00E17959" w:rsidRPr="003915BB" w:rsidRDefault="00BA7CCC" w:rsidP="00453FF5">
    <w:pPr>
      <w:pStyle w:val="Header"/>
    </w:pPr>
    <w:r>
      <w:rPr>
        <w:noProof/>
        <w:lang w:val="en-AU" w:eastAsia="en-AU"/>
      </w:rPr>
      <w:drawing>
        <wp:anchor distT="0" distB="0" distL="114300" distR="114300" simplePos="0" relativeHeight="251659264" behindDoc="1" locked="0" layoutInCell="1" allowOverlap="1" wp14:anchorId="609C8D89" wp14:editId="506ECAF3">
          <wp:simplePos x="0" y="0"/>
          <wp:positionH relativeFrom="column">
            <wp:posOffset>-630555</wp:posOffset>
          </wp:positionH>
          <wp:positionV relativeFrom="paragraph">
            <wp:posOffset>-472325</wp:posOffset>
          </wp:positionV>
          <wp:extent cx="7557770" cy="10690860"/>
          <wp:effectExtent l="0" t="0" r="5080" b="0"/>
          <wp:wrapNone/>
          <wp:docPr id="2" name="Picture 2" descr="Macintosh HD:Users:RaCreate:Desktop:Work In Progress:RA381 PHN MPCN co-branding work:PDF:RA381d_PHN_MPCN_Letterhead_fo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reate:Desktop:Work In Progress:RA381 PHN MPCN co-branding work:PDF:RA381d_PHN_MPCN_Letterhead_forWor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31" t="101" r="-731" b="-101"/>
                  <a:stretch/>
                </pic:blipFill>
                <pic:spPr bwMode="auto">
                  <a:xfrm>
                    <a:off x="0" y="0"/>
                    <a:ext cx="7557770" cy="1069086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0" locked="0" layoutInCell="1" allowOverlap="1" wp14:anchorId="4A107108" wp14:editId="2BC39543">
          <wp:simplePos x="0" y="0"/>
          <wp:positionH relativeFrom="column">
            <wp:posOffset>6350</wp:posOffset>
          </wp:positionH>
          <wp:positionV relativeFrom="paragraph">
            <wp:posOffset>-163945</wp:posOffset>
          </wp:positionV>
          <wp:extent cx="1524000" cy="7531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H_logo including tagline.jpg"/>
                  <pic:cNvPicPr/>
                </pic:nvPicPr>
                <pic:blipFill>
                  <a:blip r:embed="rId2">
                    <a:extLst>
                      <a:ext uri="{28A0092B-C50C-407E-A947-70E740481C1C}">
                        <a14:useLocalDpi xmlns:a14="http://schemas.microsoft.com/office/drawing/2010/main" val="0"/>
                      </a:ext>
                    </a:extLst>
                  </a:blip>
                  <a:stretch>
                    <a:fillRect/>
                  </a:stretch>
                </pic:blipFill>
                <pic:spPr>
                  <a:xfrm>
                    <a:off x="0" y="0"/>
                    <a:ext cx="1524000" cy="75311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1312" behindDoc="0" locked="0" layoutInCell="1" allowOverlap="1" wp14:anchorId="0BA14A29" wp14:editId="7BE2871D">
          <wp:simplePos x="0" y="0"/>
          <wp:positionH relativeFrom="column">
            <wp:posOffset>1419225</wp:posOffset>
          </wp:positionH>
          <wp:positionV relativeFrom="paragraph">
            <wp:posOffset>-269355</wp:posOffset>
          </wp:positionV>
          <wp:extent cx="1423184" cy="886691"/>
          <wp:effectExtent l="0" t="0" r="571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ly Whites logo.JPG"/>
                  <pic:cNvPicPr/>
                </pic:nvPicPr>
                <pic:blipFill>
                  <a:blip r:embed="rId3">
                    <a:extLst>
                      <a:ext uri="{28A0092B-C50C-407E-A947-70E740481C1C}">
                        <a14:useLocalDpi xmlns:a14="http://schemas.microsoft.com/office/drawing/2010/main" val="0"/>
                      </a:ext>
                    </a:extLst>
                  </a:blip>
                  <a:stretch>
                    <a:fillRect/>
                  </a:stretch>
                </pic:blipFill>
                <pic:spPr>
                  <a:xfrm>
                    <a:off x="0" y="0"/>
                    <a:ext cx="1423184" cy="8866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4ECF"/>
    <w:multiLevelType w:val="hybridMultilevel"/>
    <w:tmpl w:val="27B47D08"/>
    <w:lvl w:ilvl="0" w:tplc="064026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24D3B"/>
    <w:multiLevelType w:val="hybridMultilevel"/>
    <w:tmpl w:val="9DB81634"/>
    <w:lvl w:ilvl="0" w:tplc="422AB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3D"/>
    <w:rsid w:val="00002230"/>
    <w:rsid w:val="00004282"/>
    <w:rsid w:val="0001308C"/>
    <w:rsid w:val="00014026"/>
    <w:rsid w:val="00021B81"/>
    <w:rsid w:val="00022CEA"/>
    <w:rsid w:val="00024341"/>
    <w:rsid w:val="00030A53"/>
    <w:rsid w:val="000321C2"/>
    <w:rsid w:val="00032B16"/>
    <w:rsid w:val="000424F4"/>
    <w:rsid w:val="000537E4"/>
    <w:rsid w:val="00061ED5"/>
    <w:rsid w:val="00065A35"/>
    <w:rsid w:val="00073996"/>
    <w:rsid w:val="000B65DA"/>
    <w:rsid w:val="000C22B3"/>
    <w:rsid w:val="000D04B4"/>
    <w:rsid w:val="000E32F7"/>
    <w:rsid w:val="000F2CA1"/>
    <w:rsid w:val="00105714"/>
    <w:rsid w:val="00116101"/>
    <w:rsid w:val="00133E17"/>
    <w:rsid w:val="0017155B"/>
    <w:rsid w:val="00180EB8"/>
    <w:rsid w:val="00181EAC"/>
    <w:rsid w:val="001937CB"/>
    <w:rsid w:val="001A4F87"/>
    <w:rsid w:val="001A533C"/>
    <w:rsid w:val="001A7A3E"/>
    <w:rsid w:val="001B53CD"/>
    <w:rsid w:val="001B5F04"/>
    <w:rsid w:val="001C15E2"/>
    <w:rsid w:val="001D04FC"/>
    <w:rsid w:val="001E1386"/>
    <w:rsid w:val="001E4112"/>
    <w:rsid w:val="001E50D8"/>
    <w:rsid w:val="00203072"/>
    <w:rsid w:val="00205913"/>
    <w:rsid w:val="00207954"/>
    <w:rsid w:val="00210DDD"/>
    <w:rsid w:val="00216342"/>
    <w:rsid w:val="00216701"/>
    <w:rsid w:val="00217A34"/>
    <w:rsid w:val="002225C1"/>
    <w:rsid w:val="0026032A"/>
    <w:rsid w:val="002628BA"/>
    <w:rsid w:val="0026657D"/>
    <w:rsid w:val="00290008"/>
    <w:rsid w:val="00297AA8"/>
    <w:rsid w:val="00297F60"/>
    <w:rsid w:val="002B2FB8"/>
    <w:rsid w:val="002B591D"/>
    <w:rsid w:val="002C2AD0"/>
    <w:rsid w:val="002D0A19"/>
    <w:rsid w:val="002F42C3"/>
    <w:rsid w:val="002F59D1"/>
    <w:rsid w:val="00303207"/>
    <w:rsid w:val="003076B8"/>
    <w:rsid w:val="0032077B"/>
    <w:rsid w:val="003249DE"/>
    <w:rsid w:val="00334B83"/>
    <w:rsid w:val="00352094"/>
    <w:rsid w:val="00382A17"/>
    <w:rsid w:val="00383C3B"/>
    <w:rsid w:val="003851E1"/>
    <w:rsid w:val="003915BB"/>
    <w:rsid w:val="003920AE"/>
    <w:rsid w:val="003A3888"/>
    <w:rsid w:val="003B0CFC"/>
    <w:rsid w:val="003B4200"/>
    <w:rsid w:val="003C0A32"/>
    <w:rsid w:val="003E18A7"/>
    <w:rsid w:val="003E5C4D"/>
    <w:rsid w:val="00442C4F"/>
    <w:rsid w:val="004435BB"/>
    <w:rsid w:val="004437E7"/>
    <w:rsid w:val="00447805"/>
    <w:rsid w:val="00451F7A"/>
    <w:rsid w:val="00453FF5"/>
    <w:rsid w:val="004566BB"/>
    <w:rsid w:val="00466080"/>
    <w:rsid w:val="004761A5"/>
    <w:rsid w:val="004917F9"/>
    <w:rsid w:val="00497F49"/>
    <w:rsid w:val="004A52F2"/>
    <w:rsid w:val="004A710E"/>
    <w:rsid w:val="004A75DB"/>
    <w:rsid w:val="004C5816"/>
    <w:rsid w:val="004D769F"/>
    <w:rsid w:val="004E0B29"/>
    <w:rsid w:val="004E18FF"/>
    <w:rsid w:val="0050552D"/>
    <w:rsid w:val="005134BE"/>
    <w:rsid w:val="00522BB8"/>
    <w:rsid w:val="00532C68"/>
    <w:rsid w:val="00534832"/>
    <w:rsid w:val="00544A28"/>
    <w:rsid w:val="00553B7E"/>
    <w:rsid w:val="0057298F"/>
    <w:rsid w:val="0057489F"/>
    <w:rsid w:val="005819C2"/>
    <w:rsid w:val="0059189E"/>
    <w:rsid w:val="00593481"/>
    <w:rsid w:val="00595772"/>
    <w:rsid w:val="005B674A"/>
    <w:rsid w:val="005C0CE9"/>
    <w:rsid w:val="005C7D42"/>
    <w:rsid w:val="005D2CCC"/>
    <w:rsid w:val="005D5534"/>
    <w:rsid w:val="005E59C5"/>
    <w:rsid w:val="005F37B0"/>
    <w:rsid w:val="0060048E"/>
    <w:rsid w:val="006005B2"/>
    <w:rsid w:val="00601173"/>
    <w:rsid w:val="006046EE"/>
    <w:rsid w:val="00604953"/>
    <w:rsid w:val="006073DC"/>
    <w:rsid w:val="0061189B"/>
    <w:rsid w:val="00617A48"/>
    <w:rsid w:val="0062266E"/>
    <w:rsid w:val="00633D05"/>
    <w:rsid w:val="00635C2E"/>
    <w:rsid w:val="00637EA1"/>
    <w:rsid w:val="0065156A"/>
    <w:rsid w:val="00660480"/>
    <w:rsid w:val="00662770"/>
    <w:rsid w:val="00670383"/>
    <w:rsid w:val="006744AF"/>
    <w:rsid w:val="00691680"/>
    <w:rsid w:val="0069495A"/>
    <w:rsid w:val="006A03DA"/>
    <w:rsid w:val="006A261B"/>
    <w:rsid w:val="006C06CB"/>
    <w:rsid w:val="006C46FB"/>
    <w:rsid w:val="006E25D2"/>
    <w:rsid w:val="006E6F67"/>
    <w:rsid w:val="006F38A0"/>
    <w:rsid w:val="006F6C7A"/>
    <w:rsid w:val="00700B93"/>
    <w:rsid w:val="00701E3C"/>
    <w:rsid w:val="00716211"/>
    <w:rsid w:val="00723242"/>
    <w:rsid w:val="007270DA"/>
    <w:rsid w:val="00733E0B"/>
    <w:rsid w:val="00745385"/>
    <w:rsid w:val="00745AA1"/>
    <w:rsid w:val="00752EA4"/>
    <w:rsid w:val="0076394E"/>
    <w:rsid w:val="00763DB5"/>
    <w:rsid w:val="0077170F"/>
    <w:rsid w:val="00780CEB"/>
    <w:rsid w:val="00786DAA"/>
    <w:rsid w:val="0079583A"/>
    <w:rsid w:val="007D039F"/>
    <w:rsid w:val="007E5F47"/>
    <w:rsid w:val="007F7DF3"/>
    <w:rsid w:val="00802AE2"/>
    <w:rsid w:val="00803946"/>
    <w:rsid w:val="0081685D"/>
    <w:rsid w:val="008511DE"/>
    <w:rsid w:val="0086398B"/>
    <w:rsid w:val="0087743A"/>
    <w:rsid w:val="008932CC"/>
    <w:rsid w:val="00897554"/>
    <w:rsid w:val="008B1FA9"/>
    <w:rsid w:val="008B454B"/>
    <w:rsid w:val="008B6C34"/>
    <w:rsid w:val="008C3186"/>
    <w:rsid w:val="008C6485"/>
    <w:rsid w:val="008C7509"/>
    <w:rsid w:val="008D2748"/>
    <w:rsid w:val="008E3E9B"/>
    <w:rsid w:val="00913C4E"/>
    <w:rsid w:val="009248AA"/>
    <w:rsid w:val="00932385"/>
    <w:rsid w:val="00950E2A"/>
    <w:rsid w:val="009513FE"/>
    <w:rsid w:val="00963260"/>
    <w:rsid w:val="009756D4"/>
    <w:rsid w:val="00987100"/>
    <w:rsid w:val="009A0B96"/>
    <w:rsid w:val="009A563B"/>
    <w:rsid w:val="009B3E00"/>
    <w:rsid w:val="009B726A"/>
    <w:rsid w:val="009C68AA"/>
    <w:rsid w:val="009D2DA7"/>
    <w:rsid w:val="009E0BA0"/>
    <w:rsid w:val="009E75FD"/>
    <w:rsid w:val="009E7D47"/>
    <w:rsid w:val="009F4C69"/>
    <w:rsid w:val="009F4FE0"/>
    <w:rsid w:val="00A14B72"/>
    <w:rsid w:val="00A15C52"/>
    <w:rsid w:val="00A22D66"/>
    <w:rsid w:val="00A3188A"/>
    <w:rsid w:val="00A4003D"/>
    <w:rsid w:val="00A43BF6"/>
    <w:rsid w:val="00A45E89"/>
    <w:rsid w:val="00A677D3"/>
    <w:rsid w:val="00A71070"/>
    <w:rsid w:val="00A76C70"/>
    <w:rsid w:val="00A77E6A"/>
    <w:rsid w:val="00A90D0E"/>
    <w:rsid w:val="00AB16F3"/>
    <w:rsid w:val="00AB5FC5"/>
    <w:rsid w:val="00AB7509"/>
    <w:rsid w:val="00AC6095"/>
    <w:rsid w:val="00AD3307"/>
    <w:rsid w:val="00AD3965"/>
    <w:rsid w:val="00AD5411"/>
    <w:rsid w:val="00AD6592"/>
    <w:rsid w:val="00AE4078"/>
    <w:rsid w:val="00AE592B"/>
    <w:rsid w:val="00B055B0"/>
    <w:rsid w:val="00B06583"/>
    <w:rsid w:val="00B07361"/>
    <w:rsid w:val="00B0765A"/>
    <w:rsid w:val="00B1085A"/>
    <w:rsid w:val="00B10CC7"/>
    <w:rsid w:val="00B22694"/>
    <w:rsid w:val="00B33925"/>
    <w:rsid w:val="00B52B7D"/>
    <w:rsid w:val="00B53F51"/>
    <w:rsid w:val="00B657CD"/>
    <w:rsid w:val="00B719F8"/>
    <w:rsid w:val="00B7632A"/>
    <w:rsid w:val="00B82B32"/>
    <w:rsid w:val="00B97D8B"/>
    <w:rsid w:val="00BA0A71"/>
    <w:rsid w:val="00BA6839"/>
    <w:rsid w:val="00BA7A11"/>
    <w:rsid w:val="00BA7CCC"/>
    <w:rsid w:val="00BD5E29"/>
    <w:rsid w:val="00BE76D5"/>
    <w:rsid w:val="00BF10FA"/>
    <w:rsid w:val="00C01A33"/>
    <w:rsid w:val="00C326EB"/>
    <w:rsid w:val="00C47193"/>
    <w:rsid w:val="00C53F00"/>
    <w:rsid w:val="00C66BD3"/>
    <w:rsid w:val="00C94AA1"/>
    <w:rsid w:val="00C967B6"/>
    <w:rsid w:val="00CA628A"/>
    <w:rsid w:val="00CB4DBC"/>
    <w:rsid w:val="00CB74DA"/>
    <w:rsid w:val="00CC2621"/>
    <w:rsid w:val="00CD6AD7"/>
    <w:rsid w:val="00CE19DD"/>
    <w:rsid w:val="00CF5BF4"/>
    <w:rsid w:val="00CF679F"/>
    <w:rsid w:val="00D17147"/>
    <w:rsid w:val="00D26FE2"/>
    <w:rsid w:val="00D45293"/>
    <w:rsid w:val="00D57B77"/>
    <w:rsid w:val="00D7234F"/>
    <w:rsid w:val="00D75477"/>
    <w:rsid w:val="00D80AFA"/>
    <w:rsid w:val="00D815D5"/>
    <w:rsid w:val="00D85D59"/>
    <w:rsid w:val="00DB1D37"/>
    <w:rsid w:val="00DC1810"/>
    <w:rsid w:val="00DC7FCA"/>
    <w:rsid w:val="00DD2B98"/>
    <w:rsid w:val="00DD7683"/>
    <w:rsid w:val="00DF0597"/>
    <w:rsid w:val="00DF110D"/>
    <w:rsid w:val="00DF41BA"/>
    <w:rsid w:val="00DF773F"/>
    <w:rsid w:val="00E02F79"/>
    <w:rsid w:val="00E10710"/>
    <w:rsid w:val="00E14CE7"/>
    <w:rsid w:val="00E17959"/>
    <w:rsid w:val="00E22343"/>
    <w:rsid w:val="00E25FAE"/>
    <w:rsid w:val="00E34360"/>
    <w:rsid w:val="00E36A36"/>
    <w:rsid w:val="00E45671"/>
    <w:rsid w:val="00E50A51"/>
    <w:rsid w:val="00E53330"/>
    <w:rsid w:val="00E5634D"/>
    <w:rsid w:val="00E63684"/>
    <w:rsid w:val="00E64FD1"/>
    <w:rsid w:val="00E73E53"/>
    <w:rsid w:val="00E740B4"/>
    <w:rsid w:val="00E82A5C"/>
    <w:rsid w:val="00EA5D0E"/>
    <w:rsid w:val="00EA6067"/>
    <w:rsid w:val="00EA6768"/>
    <w:rsid w:val="00EB0A88"/>
    <w:rsid w:val="00EC4E57"/>
    <w:rsid w:val="00EC5A54"/>
    <w:rsid w:val="00ED2C68"/>
    <w:rsid w:val="00ED2E40"/>
    <w:rsid w:val="00EE12D3"/>
    <w:rsid w:val="00EF2CAE"/>
    <w:rsid w:val="00EF793E"/>
    <w:rsid w:val="00EF7BEA"/>
    <w:rsid w:val="00F010C5"/>
    <w:rsid w:val="00F306B6"/>
    <w:rsid w:val="00F30BDD"/>
    <w:rsid w:val="00F53CCF"/>
    <w:rsid w:val="00F53E9B"/>
    <w:rsid w:val="00F578B9"/>
    <w:rsid w:val="00F642AA"/>
    <w:rsid w:val="00F863DD"/>
    <w:rsid w:val="00F92C7F"/>
    <w:rsid w:val="00FB15EB"/>
    <w:rsid w:val="00FB43D8"/>
    <w:rsid w:val="00FB493A"/>
    <w:rsid w:val="00FC0362"/>
    <w:rsid w:val="00FC64D6"/>
    <w:rsid w:val="00FE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C1F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PHN_body copy"/>
    <w:qFormat/>
    <w:rsid w:val="00453FF5"/>
    <w:rPr>
      <w:rFonts w:ascii="Arial" w:hAnsi="Arial" w:cs="Arial"/>
    </w:rPr>
  </w:style>
  <w:style w:type="paragraph" w:styleId="Heading1">
    <w:name w:val="heading 1"/>
    <w:aliases w:val="PHN_SubheadingOne_Title Case"/>
    <w:basedOn w:val="Normal"/>
    <w:next w:val="Normal"/>
    <w:link w:val="Heading1Char"/>
    <w:uiPriority w:val="9"/>
    <w:qFormat/>
    <w:rsid w:val="00180EB8"/>
    <w:pPr>
      <w:keepNext/>
      <w:keepLines/>
      <w:spacing w:before="480" w:after="0"/>
      <w:outlineLvl w:val="0"/>
    </w:pPr>
    <w:rPr>
      <w:rFonts w:eastAsiaTheme="majorEastAsia" w:cstheme="majorBidi"/>
      <w:b/>
      <w:bCs/>
      <w:color w:val="00B288"/>
      <w:sz w:val="28"/>
      <w:szCs w:val="28"/>
    </w:rPr>
  </w:style>
  <w:style w:type="paragraph" w:styleId="Heading2">
    <w:name w:val="heading 2"/>
    <w:aliases w:val="PHN_Smaller SubHeading sentence case"/>
    <w:basedOn w:val="Normal"/>
    <w:next w:val="Normal"/>
    <w:link w:val="Heading2Char"/>
    <w:uiPriority w:val="9"/>
    <w:unhideWhenUsed/>
    <w:qFormat/>
    <w:rsid w:val="006C06CB"/>
    <w:pPr>
      <w:keepNext/>
      <w:keepLines/>
      <w:spacing w:before="200" w:after="0"/>
      <w:outlineLvl w:val="1"/>
    </w:pPr>
    <w:rPr>
      <w:rFonts w:eastAsiaTheme="majorEastAsia" w:cstheme="majorBidi"/>
      <w:bCs/>
      <w:color w:val="003D69"/>
      <w:sz w:val="28"/>
      <w:szCs w:val="28"/>
    </w:rPr>
  </w:style>
  <w:style w:type="paragraph" w:styleId="Heading3">
    <w:name w:val="heading 3"/>
    <w:basedOn w:val="Normal"/>
    <w:next w:val="Normal"/>
    <w:link w:val="Heading3Char"/>
    <w:uiPriority w:val="9"/>
    <w:unhideWhenUsed/>
    <w:rsid w:val="0081685D"/>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rsid w:val="0081685D"/>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rsid w:val="0081685D"/>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semiHidden/>
    <w:unhideWhenUsed/>
    <w:qFormat/>
    <w:rsid w:val="0081685D"/>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8168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85D"/>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8168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5BB"/>
    <w:pPr>
      <w:tabs>
        <w:tab w:val="center" w:pos="4320"/>
        <w:tab w:val="right" w:pos="8640"/>
      </w:tabs>
    </w:pPr>
  </w:style>
  <w:style w:type="character" w:customStyle="1" w:styleId="HeaderChar">
    <w:name w:val="Header Char"/>
    <w:basedOn w:val="DefaultParagraphFont"/>
    <w:link w:val="Header"/>
    <w:uiPriority w:val="99"/>
    <w:rsid w:val="003915BB"/>
  </w:style>
  <w:style w:type="paragraph" w:styleId="Footer">
    <w:name w:val="footer"/>
    <w:basedOn w:val="Normal"/>
    <w:link w:val="FooterChar"/>
    <w:uiPriority w:val="99"/>
    <w:unhideWhenUsed/>
    <w:rsid w:val="003915BB"/>
    <w:pPr>
      <w:tabs>
        <w:tab w:val="center" w:pos="4320"/>
        <w:tab w:val="right" w:pos="8640"/>
      </w:tabs>
    </w:pPr>
  </w:style>
  <w:style w:type="character" w:customStyle="1" w:styleId="FooterChar">
    <w:name w:val="Footer Char"/>
    <w:basedOn w:val="DefaultParagraphFont"/>
    <w:link w:val="Footer"/>
    <w:uiPriority w:val="99"/>
    <w:rsid w:val="003915BB"/>
  </w:style>
  <w:style w:type="paragraph" w:styleId="BalloonText">
    <w:name w:val="Balloon Text"/>
    <w:basedOn w:val="Normal"/>
    <w:link w:val="BalloonTextChar"/>
    <w:uiPriority w:val="99"/>
    <w:semiHidden/>
    <w:unhideWhenUsed/>
    <w:rsid w:val="0039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5BB"/>
    <w:rPr>
      <w:rFonts w:ascii="Lucida Grande" w:hAnsi="Lucida Grande" w:cs="Lucida Grande"/>
      <w:sz w:val="18"/>
      <w:szCs w:val="18"/>
    </w:rPr>
  </w:style>
  <w:style w:type="character" w:customStyle="1" w:styleId="Heading1Char">
    <w:name w:val="Heading 1 Char"/>
    <w:aliases w:val="PHN_SubheadingOne_Title Case Char"/>
    <w:basedOn w:val="DefaultParagraphFont"/>
    <w:link w:val="Heading1"/>
    <w:uiPriority w:val="9"/>
    <w:rsid w:val="00180EB8"/>
    <w:rPr>
      <w:rFonts w:ascii="Arial" w:eastAsiaTheme="majorEastAsia" w:hAnsi="Arial" w:cstheme="majorBidi"/>
      <w:b/>
      <w:bCs/>
      <w:color w:val="00B288"/>
      <w:sz w:val="28"/>
      <w:szCs w:val="28"/>
    </w:rPr>
  </w:style>
  <w:style w:type="character" w:customStyle="1" w:styleId="Heading2Char">
    <w:name w:val="Heading 2 Char"/>
    <w:aliases w:val="PHN_Smaller SubHeading sentence case Char"/>
    <w:basedOn w:val="DefaultParagraphFont"/>
    <w:link w:val="Heading2"/>
    <w:uiPriority w:val="9"/>
    <w:rsid w:val="006C06CB"/>
    <w:rPr>
      <w:rFonts w:ascii="Arial" w:eastAsiaTheme="majorEastAsia" w:hAnsi="Arial" w:cstheme="majorBidi"/>
      <w:bCs/>
      <w:color w:val="003D69"/>
      <w:sz w:val="28"/>
      <w:szCs w:val="28"/>
    </w:rPr>
  </w:style>
  <w:style w:type="character" w:customStyle="1" w:styleId="Heading3Char">
    <w:name w:val="Heading 3 Char"/>
    <w:basedOn w:val="DefaultParagraphFont"/>
    <w:link w:val="Heading3"/>
    <w:uiPriority w:val="9"/>
    <w:rsid w:val="0081685D"/>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81685D"/>
    <w:rPr>
      <w:rFonts w:asciiTheme="majorHAnsi" w:eastAsiaTheme="majorEastAsia" w:hAnsiTheme="majorHAnsi" w:cstheme="majorBidi"/>
      <w:b/>
      <w:bCs/>
      <w:i/>
      <w:iCs/>
      <w:color w:val="629DD1" w:themeColor="accent1"/>
    </w:rPr>
  </w:style>
  <w:style w:type="paragraph" w:styleId="ListParagraph">
    <w:name w:val="List Paragraph"/>
    <w:aliases w:val="PHN Bullet Points"/>
    <w:basedOn w:val="Normal"/>
    <w:uiPriority w:val="34"/>
    <w:qFormat/>
    <w:rsid w:val="00216701"/>
    <w:pPr>
      <w:numPr>
        <w:numId w:val="1"/>
      </w:numPr>
      <w:contextualSpacing/>
    </w:pPr>
  </w:style>
  <w:style w:type="paragraph" w:styleId="Title">
    <w:name w:val="Title"/>
    <w:aliases w:val="PHN_Page Title"/>
    <w:basedOn w:val="Normal"/>
    <w:next w:val="Normal"/>
    <w:link w:val="TitleChar"/>
    <w:uiPriority w:val="10"/>
    <w:qFormat/>
    <w:rsid w:val="008C6485"/>
    <w:pPr>
      <w:spacing w:after="300" w:line="240" w:lineRule="auto"/>
      <w:contextualSpacing/>
    </w:pPr>
    <w:rPr>
      <w:rFonts w:eastAsiaTheme="majorEastAsia" w:cstheme="majorBidi"/>
      <w:b/>
      <w:color w:val="003D69"/>
      <w:spacing w:val="5"/>
      <w:kern w:val="28"/>
      <w:sz w:val="48"/>
      <w:szCs w:val="48"/>
    </w:rPr>
  </w:style>
  <w:style w:type="character" w:customStyle="1" w:styleId="TitleChar">
    <w:name w:val="Title Char"/>
    <w:aliases w:val="PHN_Page Title Char"/>
    <w:basedOn w:val="DefaultParagraphFont"/>
    <w:link w:val="Title"/>
    <w:uiPriority w:val="10"/>
    <w:rsid w:val="008C6485"/>
    <w:rPr>
      <w:rFonts w:ascii="Arial" w:eastAsiaTheme="majorEastAsia" w:hAnsi="Arial" w:cstheme="majorBidi"/>
      <w:b/>
      <w:color w:val="003D69"/>
      <w:spacing w:val="5"/>
      <w:kern w:val="28"/>
      <w:sz w:val="48"/>
      <w:szCs w:val="48"/>
    </w:rPr>
  </w:style>
  <w:style w:type="character" w:customStyle="1" w:styleId="Heading5Char">
    <w:name w:val="Heading 5 Char"/>
    <w:basedOn w:val="DefaultParagraphFont"/>
    <w:link w:val="Heading5"/>
    <w:uiPriority w:val="9"/>
    <w:semiHidden/>
    <w:rsid w:val="0081685D"/>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semiHidden/>
    <w:rsid w:val="0081685D"/>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816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685D"/>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8168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685D"/>
    <w:pPr>
      <w:spacing w:line="240" w:lineRule="auto"/>
    </w:pPr>
    <w:rPr>
      <w:b/>
      <w:bCs/>
      <w:color w:val="629DD1" w:themeColor="accent1"/>
      <w:sz w:val="18"/>
      <w:szCs w:val="18"/>
    </w:rPr>
  </w:style>
  <w:style w:type="paragraph" w:styleId="Subtitle">
    <w:name w:val="Subtitle"/>
    <w:basedOn w:val="Normal"/>
    <w:next w:val="Normal"/>
    <w:link w:val="SubtitleChar"/>
    <w:uiPriority w:val="11"/>
    <w:rsid w:val="0081685D"/>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81685D"/>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rsid w:val="0081685D"/>
    <w:rPr>
      <w:b/>
      <w:bCs/>
    </w:rPr>
  </w:style>
  <w:style w:type="character" w:styleId="Emphasis">
    <w:name w:val="Emphasis"/>
    <w:aliases w:val="PHN_Emphasis"/>
    <w:basedOn w:val="DefaultParagraphFont"/>
    <w:uiPriority w:val="20"/>
    <w:qFormat/>
    <w:rsid w:val="0081685D"/>
    <w:rPr>
      <w:i/>
      <w:iCs/>
    </w:rPr>
  </w:style>
  <w:style w:type="paragraph" w:styleId="NoSpacing">
    <w:name w:val="No Spacing"/>
    <w:aliases w:val="PHN_footnote"/>
    <w:basedOn w:val="Normal"/>
    <w:uiPriority w:val="1"/>
    <w:qFormat/>
    <w:rsid w:val="00C47193"/>
    <w:rPr>
      <w:sz w:val="18"/>
      <w:szCs w:val="18"/>
    </w:rPr>
  </w:style>
  <w:style w:type="paragraph" w:styleId="Quote">
    <w:name w:val="Quote"/>
    <w:aliases w:val="PHN_Quote"/>
    <w:basedOn w:val="Normal"/>
    <w:next w:val="Normal"/>
    <w:link w:val="QuoteChar"/>
    <w:uiPriority w:val="29"/>
    <w:qFormat/>
    <w:rsid w:val="00022CEA"/>
    <w:pPr>
      <w:spacing w:line="240" w:lineRule="auto"/>
      <w:ind w:left="360"/>
      <w:jc w:val="center"/>
    </w:pPr>
    <w:rPr>
      <w:i/>
      <w:iCs/>
      <w:color w:val="003D69"/>
      <w:sz w:val="28"/>
      <w:szCs w:val="28"/>
    </w:rPr>
  </w:style>
  <w:style w:type="character" w:customStyle="1" w:styleId="QuoteChar">
    <w:name w:val="Quote Char"/>
    <w:aliases w:val="PHN_Quote Char"/>
    <w:basedOn w:val="DefaultParagraphFont"/>
    <w:link w:val="Quote"/>
    <w:uiPriority w:val="29"/>
    <w:rsid w:val="00022CEA"/>
    <w:rPr>
      <w:rFonts w:ascii="Arial" w:hAnsi="Arial" w:cs="Arial"/>
      <w:i/>
      <w:iCs/>
      <w:color w:val="003D69"/>
      <w:sz w:val="28"/>
      <w:szCs w:val="28"/>
    </w:rPr>
  </w:style>
  <w:style w:type="paragraph" w:styleId="IntenseQuote">
    <w:name w:val="Intense Quote"/>
    <w:basedOn w:val="Normal"/>
    <w:next w:val="Normal"/>
    <w:link w:val="IntenseQuoteChar"/>
    <w:uiPriority w:val="30"/>
    <w:rsid w:val="0081685D"/>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81685D"/>
    <w:rPr>
      <w:b/>
      <w:bCs/>
      <w:i/>
      <w:iCs/>
      <w:color w:val="629DD1" w:themeColor="accent1"/>
    </w:rPr>
  </w:style>
  <w:style w:type="character" w:styleId="SubtleEmphasis">
    <w:name w:val="Subtle Emphasis"/>
    <w:basedOn w:val="DefaultParagraphFont"/>
    <w:uiPriority w:val="19"/>
    <w:qFormat/>
    <w:rsid w:val="0081685D"/>
    <w:rPr>
      <w:i/>
      <w:iCs/>
      <w:color w:val="808080" w:themeColor="text1" w:themeTint="7F"/>
    </w:rPr>
  </w:style>
  <w:style w:type="character" w:styleId="IntenseEmphasis">
    <w:name w:val="Intense Emphasis"/>
    <w:basedOn w:val="DefaultParagraphFont"/>
    <w:uiPriority w:val="21"/>
    <w:rsid w:val="0081685D"/>
    <w:rPr>
      <w:b/>
      <w:bCs/>
      <w:i/>
      <w:iCs/>
      <w:color w:val="629DD1" w:themeColor="accent1"/>
    </w:rPr>
  </w:style>
  <w:style w:type="character" w:styleId="SubtleReference">
    <w:name w:val="Subtle Reference"/>
    <w:basedOn w:val="DefaultParagraphFont"/>
    <w:uiPriority w:val="31"/>
    <w:rsid w:val="0081685D"/>
    <w:rPr>
      <w:smallCaps/>
      <w:color w:val="297FD5" w:themeColor="accent2"/>
      <w:u w:val="single"/>
    </w:rPr>
  </w:style>
  <w:style w:type="character" w:styleId="IntenseReference">
    <w:name w:val="Intense Reference"/>
    <w:basedOn w:val="DefaultParagraphFont"/>
    <w:uiPriority w:val="32"/>
    <w:rsid w:val="0081685D"/>
    <w:rPr>
      <w:b/>
      <w:bCs/>
      <w:smallCaps/>
      <w:color w:val="297FD5" w:themeColor="accent2"/>
      <w:spacing w:val="5"/>
      <w:u w:val="single"/>
    </w:rPr>
  </w:style>
  <w:style w:type="character" w:styleId="BookTitle">
    <w:name w:val="Book Title"/>
    <w:aliases w:val="PHN book Title bold"/>
    <w:basedOn w:val="DefaultParagraphFont"/>
    <w:uiPriority w:val="33"/>
    <w:qFormat/>
    <w:rsid w:val="00723242"/>
    <w:rPr>
      <w:b/>
      <w:bCs/>
      <w:spacing w:val="5"/>
    </w:rPr>
  </w:style>
  <w:style w:type="paragraph" w:styleId="TOCHeading">
    <w:name w:val="TOC Heading"/>
    <w:basedOn w:val="Heading1"/>
    <w:next w:val="Normal"/>
    <w:uiPriority w:val="39"/>
    <w:semiHidden/>
    <w:unhideWhenUsed/>
    <w:qFormat/>
    <w:rsid w:val="0081685D"/>
    <w:pPr>
      <w:outlineLvl w:val="9"/>
    </w:pPr>
  </w:style>
  <w:style w:type="paragraph" w:customStyle="1" w:styleId="Default">
    <w:name w:val="Default"/>
    <w:rsid w:val="000424F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IGheading">
    <w:name w:val="BIG heading"/>
    <w:basedOn w:val="Normal"/>
    <w:uiPriority w:val="99"/>
    <w:rsid w:val="007E5F47"/>
    <w:pPr>
      <w:widowControl w:val="0"/>
      <w:tabs>
        <w:tab w:val="left" w:pos="283"/>
      </w:tabs>
      <w:suppressAutoHyphens/>
      <w:autoSpaceDE w:val="0"/>
      <w:autoSpaceDN w:val="0"/>
      <w:adjustRightInd w:val="0"/>
      <w:spacing w:after="0" w:line="555" w:lineRule="atLeast"/>
      <w:textAlignment w:val="center"/>
    </w:pPr>
    <w:rPr>
      <w:rFonts w:ascii="Gentleman800-Bold" w:hAnsi="Gentleman800-Bold" w:cs="Gentleman800-Bold"/>
      <w:b/>
      <w:bCs/>
      <w:caps/>
      <w:color w:val="000070"/>
      <w:spacing w:val="-5"/>
      <w:sz w:val="50"/>
      <w:szCs w:val="50"/>
    </w:rPr>
  </w:style>
  <w:style w:type="paragraph" w:customStyle="1" w:styleId="Body">
    <w:name w:val="Body"/>
    <w:basedOn w:val="Normal"/>
    <w:uiPriority w:val="99"/>
    <w:rsid w:val="007E5F47"/>
    <w:pPr>
      <w:widowControl w:val="0"/>
      <w:tabs>
        <w:tab w:val="left" w:pos="227"/>
        <w:tab w:val="left" w:pos="2835"/>
        <w:tab w:val="left" w:pos="3061"/>
      </w:tabs>
      <w:suppressAutoHyphens/>
      <w:autoSpaceDE w:val="0"/>
      <w:autoSpaceDN w:val="0"/>
      <w:adjustRightInd w:val="0"/>
      <w:spacing w:before="113" w:after="0" w:line="250" w:lineRule="atLeast"/>
      <w:textAlignment w:val="center"/>
    </w:pPr>
    <w:rPr>
      <w:rFonts w:ascii="Gentleman500-Book" w:hAnsi="Gentleman500-Book" w:cs="Gentleman500-Book"/>
      <w:color w:val="000000"/>
    </w:rPr>
  </w:style>
  <w:style w:type="paragraph" w:customStyle="1" w:styleId="MEDHeading">
    <w:name w:val="MED Heading"/>
    <w:basedOn w:val="Normal"/>
    <w:uiPriority w:val="99"/>
    <w:rsid w:val="007E5F47"/>
    <w:pPr>
      <w:widowControl w:val="0"/>
      <w:tabs>
        <w:tab w:val="left" w:pos="283"/>
      </w:tabs>
      <w:suppressAutoHyphens/>
      <w:autoSpaceDE w:val="0"/>
      <w:autoSpaceDN w:val="0"/>
      <w:adjustRightInd w:val="0"/>
      <w:spacing w:before="113" w:after="0" w:line="360" w:lineRule="atLeast"/>
      <w:textAlignment w:val="center"/>
    </w:pPr>
    <w:rPr>
      <w:rFonts w:ascii="Gentleman800-Bold" w:hAnsi="Gentleman800-Bold" w:cs="Gentleman800-Bold"/>
      <w:b/>
      <w:bCs/>
      <w:color w:val="3DFF6B"/>
      <w:sz w:val="34"/>
      <w:szCs w:val="34"/>
    </w:rPr>
  </w:style>
  <w:style w:type="paragraph" w:customStyle="1" w:styleId="SmallHeading">
    <w:name w:val="Small Heading"/>
    <w:basedOn w:val="Body"/>
    <w:uiPriority w:val="99"/>
    <w:rsid w:val="007E5F47"/>
    <w:pPr>
      <w:tabs>
        <w:tab w:val="clear" w:pos="2835"/>
        <w:tab w:val="clear" w:pos="3061"/>
        <w:tab w:val="left" w:pos="7940"/>
      </w:tabs>
      <w:spacing w:line="300" w:lineRule="atLeast"/>
    </w:pPr>
    <w:rPr>
      <w:rFonts w:ascii="Gentleman700-Medium" w:hAnsi="Gentleman700-Medium" w:cs="Gentleman700-Medium"/>
      <w:color w:val="000070"/>
      <w:sz w:val="28"/>
      <w:szCs w:val="28"/>
    </w:rPr>
  </w:style>
  <w:style w:type="paragraph" w:customStyle="1" w:styleId="PHNIntroparagraph">
    <w:name w:val="PHN_Intro paragraph"/>
    <w:basedOn w:val="Normal"/>
    <w:qFormat/>
    <w:rsid w:val="009B3E00"/>
    <w:rPr>
      <w:b/>
      <w:color w:val="003D69"/>
      <w:sz w:val="24"/>
      <w:szCs w:val="24"/>
    </w:rPr>
  </w:style>
  <w:style w:type="paragraph" w:customStyle="1" w:styleId="PHNwhitecalloutbox">
    <w:name w:val="PHN_white call out box"/>
    <w:basedOn w:val="Normal"/>
    <w:qFormat/>
    <w:rsid w:val="001B53CD"/>
    <w:pPr>
      <w:jc w:val="center"/>
    </w:pPr>
    <w:rPr>
      <w:b/>
      <w:color w:val="FFFFFF" w:themeColor="background1"/>
      <w:sz w:val="32"/>
      <w:szCs w:val="32"/>
    </w:rPr>
  </w:style>
  <w:style w:type="paragraph" w:customStyle="1" w:styleId="PHNPageTitleWhite">
    <w:name w:val="PHN Page Title White"/>
    <w:basedOn w:val="Title"/>
    <w:qFormat/>
    <w:rsid w:val="005F37B0"/>
    <w:rPr>
      <w:color w:val="FFFFFF" w:themeColor="background1"/>
    </w:rPr>
  </w:style>
  <w:style w:type="paragraph" w:customStyle="1" w:styleId="Tabletext">
    <w:name w:val="Table text"/>
    <w:basedOn w:val="Normal"/>
    <w:qFormat/>
    <w:rsid w:val="00D85D59"/>
    <w:pPr>
      <w:spacing w:after="0"/>
    </w:pPr>
    <w:rPr>
      <w:rFonts w:eastAsia="Calibri"/>
      <w:sz w:val="20"/>
      <w:szCs w:val="20"/>
      <w:lang w:val="en-AU"/>
    </w:rPr>
  </w:style>
  <w:style w:type="table" w:styleId="LightList-Accent2">
    <w:name w:val="Light List Accent 2"/>
    <w:basedOn w:val="TableNormal"/>
    <w:uiPriority w:val="61"/>
    <w:rsid w:val="00B719F8"/>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LightList-Accent1">
    <w:name w:val="Light List Accent 1"/>
    <w:basedOn w:val="TableNormal"/>
    <w:uiPriority w:val="61"/>
    <w:rsid w:val="00B719F8"/>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styleId="LightShading-Accent1">
    <w:name w:val="Light Shading Accent 1"/>
    <w:basedOn w:val="TableNormal"/>
    <w:uiPriority w:val="60"/>
    <w:rsid w:val="00B719F8"/>
    <w:pPr>
      <w:spacing w:after="0" w:line="240" w:lineRule="auto"/>
    </w:pPr>
    <w:rPr>
      <w:color w:val="3476B1" w:themeColor="accent1" w:themeShade="BF"/>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table" w:styleId="LightShading-Accent2">
    <w:name w:val="Light Shading Accent 2"/>
    <w:basedOn w:val="TableNormal"/>
    <w:uiPriority w:val="60"/>
    <w:rsid w:val="00B719F8"/>
    <w:pPr>
      <w:spacing w:after="0" w:line="240" w:lineRule="auto"/>
    </w:pPr>
    <w:rPr>
      <w:color w:val="1E5E9F" w:themeColor="accent2" w:themeShade="BF"/>
    </w:rPr>
    <w:tblPr>
      <w:tblStyleRowBandSize w:val="1"/>
      <w:tblStyleColBandSize w:val="1"/>
      <w:tblBorders>
        <w:top w:val="single" w:sz="8" w:space="0" w:color="297FD5" w:themeColor="accent2"/>
        <w:bottom w:val="single" w:sz="8" w:space="0" w:color="297FD5" w:themeColor="accent2"/>
      </w:tblBorders>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styleId="LightGrid-Accent1">
    <w:name w:val="Light Grid Accent 1"/>
    <w:basedOn w:val="TableNormal"/>
    <w:uiPriority w:val="62"/>
    <w:rsid w:val="00B719F8"/>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18" w:space="0" w:color="629DD1" w:themeColor="accent1"/>
          <w:right w:val="single" w:sz="8" w:space="0" w:color="629DD1" w:themeColor="accent1"/>
          <w:insideH w:val="nil"/>
          <w:insideV w:val="single" w:sz="8" w:space="0" w:color="629DD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insideH w:val="nil"/>
          <w:insideV w:val="single" w:sz="8" w:space="0" w:color="629DD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shd w:val="clear" w:color="auto" w:fill="D8E6F3" w:themeFill="accent1" w:themeFillTint="3F"/>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shd w:val="clear" w:color="auto" w:fill="D8E6F3" w:themeFill="accent1" w:themeFillTint="3F"/>
      </w:tcPr>
    </w:tblStylePr>
    <w:tblStylePr w:type="band2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tcPr>
    </w:tblStylePr>
  </w:style>
  <w:style w:type="table" w:styleId="MediumGrid3-Accent2">
    <w:name w:val="Medium Grid 3 Accent 2"/>
    <w:basedOn w:val="TableNormal"/>
    <w:uiPriority w:val="69"/>
    <w:rsid w:val="00B719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2" w:themeFillTint="7F"/>
      </w:tcPr>
    </w:tblStylePr>
  </w:style>
  <w:style w:type="table" w:styleId="MediumGrid3-Accent1">
    <w:name w:val="Medium Grid 3 Accent 1"/>
    <w:basedOn w:val="TableNormal"/>
    <w:uiPriority w:val="69"/>
    <w:rsid w:val="00B719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1" w:themeFillTint="7F"/>
      </w:tcPr>
    </w:tblStylePr>
  </w:style>
  <w:style w:type="table" w:styleId="MediumGrid2-Accent1">
    <w:name w:val="Medium Grid 2 Accent 1"/>
    <w:basedOn w:val="TableNormal"/>
    <w:uiPriority w:val="68"/>
    <w:rsid w:val="00B719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Pr>
    <w:tcPr>
      <w:shd w:val="clear" w:color="auto" w:fill="D8E6F3" w:themeFill="accent1" w:themeFillTint="3F"/>
    </w:tcPr>
    <w:tblStylePr w:type="firstRow">
      <w:rPr>
        <w:b/>
        <w:bCs/>
        <w:color w:val="000000" w:themeColor="text1"/>
      </w:rPr>
      <w:tblPr/>
      <w:tcPr>
        <w:shd w:val="clear" w:color="auto" w:fill="EFF5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1" w:themeFillTint="33"/>
      </w:tcPr>
    </w:tblStylePr>
    <w:tblStylePr w:type="band1Vert">
      <w:tblPr/>
      <w:tcPr>
        <w:shd w:val="clear" w:color="auto" w:fill="B0CDE8" w:themeFill="accent1" w:themeFillTint="7F"/>
      </w:tcPr>
    </w:tblStylePr>
    <w:tblStylePr w:type="band1Horz">
      <w:tblPr/>
      <w:tcPr>
        <w:tcBorders>
          <w:insideH w:val="single" w:sz="6" w:space="0" w:color="629DD1" w:themeColor="accent1"/>
          <w:insideV w:val="single" w:sz="6" w:space="0" w:color="629DD1" w:themeColor="accent1"/>
        </w:tcBorders>
        <w:shd w:val="clear" w:color="auto" w:fill="B0CDE8"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B719F8"/>
    <w:pPr>
      <w:spacing w:after="0" w:line="240" w:lineRule="auto"/>
    </w:pPr>
    <w:tblPr>
      <w:tblStyleRowBandSize w:val="1"/>
      <w:tblStyleColBandSize w:val="1"/>
      <w:tbl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single" w:sz="8" w:space="0" w:color="89B5DC" w:themeColor="accent1" w:themeTint="BF"/>
        <w:insideV w:val="single" w:sz="8" w:space="0" w:color="89B5DC" w:themeColor="accent1" w:themeTint="BF"/>
      </w:tblBorders>
    </w:tblPr>
    <w:tcPr>
      <w:shd w:val="clear" w:color="auto" w:fill="D8E6F3" w:themeFill="accent1" w:themeFillTint="3F"/>
    </w:tcPr>
    <w:tblStylePr w:type="firstRow">
      <w:rPr>
        <w:b/>
        <w:bCs/>
      </w:rPr>
    </w:tblStylePr>
    <w:tblStylePr w:type="lastRow">
      <w:rPr>
        <w:b/>
        <w:bCs/>
      </w:rPr>
      <w:tblPr/>
      <w:tcPr>
        <w:tcBorders>
          <w:top w:val="single" w:sz="18" w:space="0" w:color="89B5DC" w:themeColor="accent1" w:themeTint="BF"/>
        </w:tcBorders>
      </w:tcPr>
    </w:tblStylePr>
    <w:tblStylePr w:type="firstCol">
      <w:rPr>
        <w:b/>
        <w:bCs/>
      </w:rPr>
    </w:tblStylePr>
    <w:tblStylePr w:type="lastCol">
      <w:rPr>
        <w:b/>
        <w:bCs/>
      </w:r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styleId="MediumGrid1-Accent2">
    <w:name w:val="Medium Grid 1 Accent 2"/>
    <w:basedOn w:val="TableNormal"/>
    <w:uiPriority w:val="67"/>
    <w:rsid w:val="00B719F8"/>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insideV w:val="single" w:sz="8" w:space="0" w:color="5D9EE0" w:themeColor="accent2" w:themeTint="BF"/>
      </w:tblBorders>
    </w:tblPr>
    <w:tcPr>
      <w:shd w:val="clear" w:color="auto" w:fill="C9DFF4" w:themeFill="accent2" w:themeFillTint="3F"/>
    </w:tcPr>
    <w:tblStylePr w:type="firstRow">
      <w:rPr>
        <w:b/>
        <w:bCs/>
      </w:rPr>
    </w:tblStylePr>
    <w:tblStylePr w:type="lastRow">
      <w:rPr>
        <w:b/>
        <w:bCs/>
      </w:rPr>
      <w:tblPr/>
      <w:tcPr>
        <w:tcBorders>
          <w:top w:val="single" w:sz="18" w:space="0" w:color="5D9EE0" w:themeColor="accent2" w:themeTint="BF"/>
        </w:tcBorders>
      </w:tcPr>
    </w:tblStylePr>
    <w:tblStylePr w:type="firstCol">
      <w:rPr>
        <w:b/>
        <w:bCs/>
      </w:rPr>
    </w:tblStylePr>
    <w:tblStylePr w:type="lastCol">
      <w:rPr>
        <w:b/>
        <w:bCs/>
      </w:r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table" w:styleId="ColorfulShading-Accent1">
    <w:name w:val="Colorful Shading Accent 1"/>
    <w:basedOn w:val="TableNormal"/>
    <w:uiPriority w:val="71"/>
    <w:rsid w:val="00B719F8"/>
    <w:pPr>
      <w:spacing w:after="0" w:line="240" w:lineRule="auto"/>
    </w:pPr>
    <w:rPr>
      <w:color w:val="000000" w:themeColor="text1"/>
    </w:rPr>
    <w:tblPr>
      <w:tblStyleRowBandSize w:val="1"/>
      <w:tblStyleColBandSize w:val="1"/>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19F8"/>
    <w:pPr>
      <w:spacing w:after="0" w:line="240" w:lineRule="auto"/>
    </w:pPr>
    <w:rPr>
      <w:color w:val="000000" w:themeColor="text1"/>
    </w:rPr>
    <w:tblPr>
      <w:tblStyleRowBandSize w:val="1"/>
      <w:tblStyleColBandSize w:val="1"/>
      <w:tblBorders>
        <w:top w:val="single" w:sz="24" w:space="0" w:color="297FD5" w:themeColor="accent2"/>
        <w:left w:val="single" w:sz="4" w:space="0" w:color="297FD5" w:themeColor="accent2"/>
        <w:bottom w:val="single" w:sz="4" w:space="0" w:color="297FD5" w:themeColor="accent2"/>
        <w:right w:val="single" w:sz="4" w:space="0" w:color="297FD5" w:themeColor="accent2"/>
        <w:insideH w:val="single" w:sz="4" w:space="0" w:color="FFFFFF" w:themeColor="background1"/>
        <w:insideV w:val="single" w:sz="4" w:space="0" w:color="FFFFFF" w:themeColor="background1"/>
      </w:tblBorders>
    </w:tblPr>
    <w:tcPr>
      <w:shd w:val="clear" w:color="auto" w:fill="E9F2FB" w:themeFill="accent2"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2" w:themeFillShade="99"/>
      </w:tcPr>
    </w:tblStylePr>
    <w:tblStylePr w:type="firstCol">
      <w:rPr>
        <w:color w:val="FFFFFF" w:themeColor="background1"/>
      </w:rPr>
      <w:tblPr/>
      <w:tcPr>
        <w:tcBorders>
          <w:top w:val="nil"/>
          <w:left w:val="nil"/>
          <w:bottom w:val="nil"/>
          <w:right w:val="nil"/>
          <w:insideH w:val="single" w:sz="4" w:space="0" w:color="184B7F" w:themeColor="accent2" w:themeShade="99"/>
          <w:insideV w:val="nil"/>
        </w:tcBorders>
        <w:shd w:val="clear" w:color="auto" w:fill="184B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2" w:themeFillShade="99"/>
      </w:tcPr>
    </w:tblStylePr>
    <w:tblStylePr w:type="band1Vert">
      <w:tblPr/>
      <w:tcPr>
        <w:shd w:val="clear" w:color="auto" w:fill="A8CBEE" w:themeFill="accent2" w:themeFillTint="66"/>
      </w:tcPr>
    </w:tblStylePr>
    <w:tblStylePr w:type="band1Horz">
      <w:tblPr/>
      <w:tcPr>
        <w:shd w:val="clear" w:color="auto" w:fill="93BEEA" w:themeFill="accent2"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B719F8"/>
    <w:pPr>
      <w:spacing w:after="0" w:line="240" w:lineRule="auto"/>
    </w:pPr>
    <w:rPr>
      <w:color w:val="FFFFFF" w:themeColor="background1"/>
    </w:rPr>
    <w:tblPr>
      <w:tblStyleRowBandSize w:val="1"/>
      <w:tblStyleColBandSize w:val="1"/>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styleId="MediumGrid3-Accent4">
    <w:name w:val="Medium Grid 3 Accent 4"/>
    <w:basedOn w:val="TableNormal"/>
    <w:uiPriority w:val="69"/>
    <w:rsid w:val="00B719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4" w:themeFillTint="7F"/>
      </w:tcPr>
    </w:tblStylePr>
  </w:style>
  <w:style w:type="table" w:styleId="ColorfulGrid-Accent2">
    <w:name w:val="Colorful Grid Accent 2"/>
    <w:basedOn w:val="TableNormal"/>
    <w:uiPriority w:val="73"/>
    <w:rsid w:val="00B719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paragraph" w:customStyle="1" w:styleId="PHNTableHeadingWhite">
    <w:name w:val="PHN Table Heading White"/>
    <w:basedOn w:val="Heading2"/>
    <w:qFormat/>
    <w:rsid w:val="00A15C52"/>
    <w:pPr>
      <w:spacing w:line="240" w:lineRule="auto"/>
    </w:pPr>
    <w:rPr>
      <w:b/>
      <w:bCs w:val="0"/>
      <w:color w:val="FFFFFF" w:themeColor="background1"/>
      <w:sz w:val="20"/>
      <w:szCs w:val="20"/>
    </w:rPr>
  </w:style>
  <w:style w:type="paragraph" w:customStyle="1" w:styleId="PHNTableTitleBlue">
    <w:name w:val="PHN Table Title Blue"/>
    <w:basedOn w:val="Normal"/>
    <w:qFormat/>
    <w:rsid w:val="0077170F"/>
    <w:pPr>
      <w:spacing w:after="0" w:line="240" w:lineRule="auto"/>
    </w:pPr>
    <w:rPr>
      <w:b/>
      <w:bCs/>
      <w:color w:val="003D69"/>
      <w:sz w:val="20"/>
      <w:szCs w:val="20"/>
    </w:rPr>
  </w:style>
  <w:style w:type="paragraph" w:customStyle="1" w:styleId="PHNTablebodycopy">
    <w:name w:val="PHN Table body copy"/>
    <w:basedOn w:val="Normal"/>
    <w:qFormat/>
    <w:rsid w:val="004761A5"/>
    <w:pPr>
      <w:spacing w:after="0" w:line="240" w:lineRule="auto"/>
    </w:pPr>
    <w:rPr>
      <w:bCs/>
      <w:sz w:val="20"/>
      <w:szCs w:val="20"/>
    </w:rPr>
  </w:style>
  <w:style w:type="character" w:styleId="Hyperlink">
    <w:name w:val="Hyperlink"/>
    <w:basedOn w:val="DefaultParagraphFont"/>
    <w:uiPriority w:val="99"/>
    <w:unhideWhenUsed/>
    <w:rsid w:val="00FE778B"/>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PHN_body copy"/>
    <w:qFormat/>
    <w:rsid w:val="00453FF5"/>
    <w:rPr>
      <w:rFonts w:ascii="Arial" w:hAnsi="Arial" w:cs="Arial"/>
    </w:rPr>
  </w:style>
  <w:style w:type="paragraph" w:styleId="Heading1">
    <w:name w:val="heading 1"/>
    <w:aliases w:val="PHN_SubheadingOne_Title Case"/>
    <w:basedOn w:val="Normal"/>
    <w:next w:val="Normal"/>
    <w:link w:val="Heading1Char"/>
    <w:uiPriority w:val="9"/>
    <w:qFormat/>
    <w:rsid w:val="00180EB8"/>
    <w:pPr>
      <w:keepNext/>
      <w:keepLines/>
      <w:spacing w:before="480" w:after="0"/>
      <w:outlineLvl w:val="0"/>
    </w:pPr>
    <w:rPr>
      <w:rFonts w:eastAsiaTheme="majorEastAsia" w:cstheme="majorBidi"/>
      <w:b/>
      <w:bCs/>
      <w:color w:val="00B288"/>
      <w:sz w:val="28"/>
      <w:szCs w:val="28"/>
    </w:rPr>
  </w:style>
  <w:style w:type="paragraph" w:styleId="Heading2">
    <w:name w:val="heading 2"/>
    <w:aliases w:val="PHN_Smaller SubHeading sentence case"/>
    <w:basedOn w:val="Normal"/>
    <w:next w:val="Normal"/>
    <w:link w:val="Heading2Char"/>
    <w:uiPriority w:val="9"/>
    <w:unhideWhenUsed/>
    <w:qFormat/>
    <w:rsid w:val="006C06CB"/>
    <w:pPr>
      <w:keepNext/>
      <w:keepLines/>
      <w:spacing w:before="200" w:after="0"/>
      <w:outlineLvl w:val="1"/>
    </w:pPr>
    <w:rPr>
      <w:rFonts w:eastAsiaTheme="majorEastAsia" w:cstheme="majorBidi"/>
      <w:bCs/>
      <w:color w:val="003D69"/>
      <w:sz w:val="28"/>
      <w:szCs w:val="28"/>
    </w:rPr>
  </w:style>
  <w:style w:type="paragraph" w:styleId="Heading3">
    <w:name w:val="heading 3"/>
    <w:basedOn w:val="Normal"/>
    <w:next w:val="Normal"/>
    <w:link w:val="Heading3Char"/>
    <w:uiPriority w:val="9"/>
    <w:unhideWhenUsed/>
    <w:rsid w:val="0081685D"/>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rsid w:val="0081685D"/>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rsid w:val="0081685D"/>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semiHidden/>
    <w:unhideWhenUsed/>
    <w:qFormat/>
    <w:rsid w:val="0081685D"/>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8168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85D"/>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8168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5BB"/>
    <w:pPr>
      <w:tabs>
        <w:tab w:val="center" w:pos="4320"/>
        <w:tab w:val="right" w:pos="8640"/>
      </w:tabs>
    </w:pPr>
  </w:style>
  <w:style w:type="character" w:customStyle="1" w:styleId="HeaderChar">
    <w:name w:val="Header Char"/>
    <w:basedOn w:val="DefaultParagraphFont"/>
    <w:link w:val="Header"/>
    <w:uiPriority w:val="99"/>
    <w:rsid w:val="003915BB"/>
  </w:style>
  <w:style w:type="paragraph" w:styleId="Footer">
    <w:name w:val="footer"/>
    <w:basedOn w:val="Normal"/>
    <w:link w:val="FooterChar"/>
    <w:uiPriority w:val="99"/>
    <w:unhideWhenUsed/>
    <w:rsid w:val="003915BB"/>
    <w:pPr>
      <w:tabs>
        <w:tab w:val="center" w:pos="4320"/>
        <w:tab w:val="right" w:pos="8640"/>
      </w:tabs>
    </w:pPr>
  </w:style>
  <w:style w:type="character" w:customStyle="1" w:styleId="FooterChar">
    <w:name w:val="Footer Char"/>
    <w:basedOn w:val="DefaultParagraphFont"/>
    <w:link w:val="Footer"/>
    <w:uiPriority w:val="99"/>
    <w:rsid w:val="003915BB"/>
  </w:style>
  <w:style w:type="paragraph" w:styleId="BalloonText">
    <w:name w:val="Balloon Text"/>
    <w:basedOn w:val="Normal"/>
    <w:link w:val="BalloonTextChar"/>
    <w:uiPriority w:val="99"/>
    <w:semiHidden/>
    <w:unhideWhenUsed/>
    <w:rsid w:val="0039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5BB"/>
    <w:rPr>
      <w:rFonts w:ascii="Lucida Grande" w:hAnsi="Lucida Grande" w:cs="Lucida Grande"/>
      <w:sz w:val="18"/>
      <w:szCs w:val="18"/>
    </w:rPr>
  </w:style>
  <w:style w:type="character" w:customStyle="1" w:styleId="Heading1Char">
    <w:name w:val="Heading 1 Char"/>
    <w:aliases w:val="PHN_SubheadingOne_Title Case Char"/>
    <w:basedOn w:val="DefaultParagraphFont"/>
    <w:link w:val="Heading1"/>
    <w:uiPriority w:val="9"/>
    <w:rsid w:val="00180EB8"/>
    <w:rPr>
      <w:rFonts w:ascii="Arial" w:eastAsiaTheme="majorEastAsia" w:hAnsi="Arial" w:cstheme="majorBidi"/>
      <w:b/>
      <w:bCs/>
      <w:color w:val="00B288"/>
      <w:sz w:val="28"/>
      <w:szCs w:val="28"/>
    </w:rPr>
  </w:style>
  <w:style w:type="character" w:customStyle="1" w:styleId="Heading2Char">
    <w:name w:val="Heading 2 Char"/>
    <w:aliases w:val="PHN_Smaller SubHeading sentence case Char"/>
    <w:basedOn w:val="DefaultParagraphFont"/>
    <w:link w:val="Heading2"/>
    <w:uiPriority w:val="9"/>
    <w:rsid w:val="006C06CB"/>
    <w:rPr>
      <w:rFonts w:ascii="Arial" w:eastAsiaTheme="majorEastAsia" w:hAnsi="Arial" w:cstheme="majorBidi"/>
      <w:bCs/>
      <w:color w:val="003D69"/>
      <w:sz w:val="28"/>
      <w:szCs w:val="28"/>
    </w:rPr>
  </w:style>
  <w:style w:type="character" w:customStyle="1" w:styleId="Heading3Char">
    <w:name w:val="Heading 3 Char"/>
    <w:basedOn w:val="DefaultParagraphFont"/>
    <w:link w:val="Heading3"/>
    <w:uiPriority w:val="9"/>
    <w:rsid w:val="0081685D"/>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81685D"/>
    <w:rPr>
      <w:rFonts w:asciiTheme="majorHAnsi" w:eastAsiaTheme="majorEastAsia" w:hAnsiTheme="majorHAnsi" w:cstheme="majorBidi"/>
      <w:b/>
      <w:bCs/>
      <w:i/>
      <w:iCs/>
      <w:color w:val="629DD1" w:themeColor="accent1"/>
    </w:rPr>
  </w:style>
  <w:style w:type="paragraph" w:styleId="ListParagraph">
    <w:name w:val="List Paragraph"/>
    <w:aliases w:val="PHN Bullet Points"/>
    <w:basedOn w:val="Normal"/>
    <w:uiPriority w:val="34"/>
    <w:qFormat/>
    <w:rsid w:val="00216701"/>
    <w:pPr>
      <w:numPr>
        <w:numId w:val="1"/>
      </w:numPr>
      <w:contextualSpacing/>
    </w:pPr>
  </w:style>
  <w:style w:type="paragraph" w:styleId="Title">
    <w:name w:val="Title"/>
    <w:aliases w:val="PHN_Page Title"/>
    <w:basedOn w:val="Normal"/>
    <w:next w:val="Normal"/>
    <w:link w:val="TitleChar"/>
    <w:uiPriority w:val="10"/>
    <w:qFormat/>
    <w:rsid w:val="008C6485"/>
    <w:pPr>
      <w:spacing w:after="300" w:line="240" w:lineRule="auto"/>
      <w:contextualSpacing/>
    </w:pPr>
    <w:rPr>
      <w:rFonts w:eastAsiaTheme="majorEastAsia" w:cstheme="majorBidi"/>
      <w:b/>
      <w:color w:val="003D69"/>
      <w:spacing w:val="5"/>
      <w:kern w:val="28"/>
      <w:sz w:val="48"/>
      <w:szCs w:val="48"/>
    </w:rPr>
  </w:style>
  <w:style w:type="character" w:customStyle="1" w:styleId="TitleChar">
    <w:name w:val="Title Char"/>
    <w:aliases w:val="PHN_Page Title Char"/>
    <w:basedOn w:val="DefaultParagraphFont"/>
    <w:link w:val="Title"/>
    <w:uiPriority w:val="10"/>
    <w:rsid w:val="008C6485"/>
    <w:rPr>
      <w:rFonts w:ascii="Arial" w:eastAsiaTheme="majorEastAsia" w:hAnsi="Arial" w:cstheme="majorBidi"/>
      <w:b/>
      <w:color w:val="003D69"/>
      <w:spacing w:val="5"/>
      <w:kern w:val="28"/>
      <w:sz w:val="48"/>
      <w:szCs w:val="48"/>
    </w:rPr>
  </w:style>
  <w:style w:type="character" w:customStyle="1" w:styleId="Heading5Char">
    <w:name w:val="Heading 5 Char"/>
    <w:basedOn w:val="DefaultParagraphFont"/>
    <w:link w:val="Heading5"/>
    <w:uiPriority w:val="9"/>
    <w:semiHidden/>
    <w:rsid w:val="0081685D"/>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semiHidden/>
    <w:rsid w:val="0081685D"/>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816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685D"/>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8168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685D"/>
    <w:pPr>
      <w:spacing w:line="240" w:lineRule="auto"/>
    </w:pPr>
    <w:rPr>
      <w:b/>
      <w:bCs/>
      <w:color w:val="629DD1" w:themeColor="accent1"/>
      <w:sz w:val="18"/>
      <w:szCs w:val="18"/>
    </w:rPr>
  </w:style>
  <w:style w:type="paragraph" w:styleId="Subtitle">
    <w:name w:val="Subtitle"/>
    <w:basedOn w:val="Normal"/>
    <w:next w:val="Normal"/>
    <w:link w:val="SubtitleChar"/>
    <w:uiPriority w:val="11"/>
    <w:rsid w:val="0081685D"/>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81685D"/>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rsid w:val="0081685D"/>
    <w:rPr>
      <w:b/>
      <w:bCs/>
    </w:rPr>
  </w:style>
  <w:style w:type="character" w:styleId="Emphasis">
    <w:name w:val="Emphasis"/>
    <w:aliases w:val="PHN_Emphasis"/>
    <w:basedOn w:val="DefaultParagraphFont"/>
    <w:uiPriority w:val="20"/>
    <w:qFormat/>
    <w:rsid w:val="0081685D"/>
    <w:rPr>
      <w:i/>
      <w:iCs/>
    </w:rPr>
  </w:style>
  <w:style w:type="paragraph" w:styleId="NoSpacing">
    <w:name w:val="No Spacing"/>
    <w:aliases w:val="PHN_footnote"/>
    <w:basedOn w:val="Normal"/>
    <w:uiPriority w:val="1"/>
    <w:qFormat/>
    <w:rsid w:val="00C47193"/>
    <w:rPr>
      <w:sz w:val="18"/>
      <w:szCs w:val="18"/>
    </w:rPr>
  </w:style>
  <w:style w:type="paragraph" w:styleId="Quote">
    <w:name w:val="Quote"/>
    <w:aliases w:val="PHN_Quote"/>
    <w:basedOn w:val="Normal"/>
    <w:next w:val="Normal"/>
    <w:link w:val="QuoteChar"/>
    <w:uiPriority w:val="29"/>
    <w:qFormat/>
    <w:rsid w:val="00022CEA"/>
    <w:pPr>
      <w:spacing w:line="240" w:lineRule="auto"/>
      <w:ind w:left="360"/>
      <w:jc w:val="center"/>
    </w:pPr>
    <w:rPr>
      <w:i/>
      <w:iCs/>
      <w:color w:val="003D69"/>
      <w:sz w:val="28"/>
      <w:szCs w:val="28"/>
    </w:rPr>
  </w:style>
  <w:style w:type="character" w:customStyle="1" w:styleId="QuoteChar">
    <w:name w:val="Quote Char"/>
    <w:aliases w:val="PHN_Quote Char"/>
    <w:basedOn w:val="DefaultParagraphFont"/>
    <w:link w:val="Quote"/>
    <w:uiPriority w:val="29"/>
    <w:rsid w:val="00022CEA"/>
    <w:rPr>
      <w:rFonts w:ascii="Arial" w:hAnsi="Arial" w:cs="Arial"/>
      <w:i/>
      <w:iCs/>
      <w:color w:val="003D69"/>
      <w:sz w:val="28"/>
      <w:szCs w:val="28"/>
    </w:rPr>
  </w:style>
  <w:style w:type="paragraph" w:styleId="IntenseQuote">
    <w:name w:val="Intense Quote"/>
    <w:basedOn w:val="Normal"/>
    <w:next w:val="Normal"/>
    <w:link w:val="IntenseQuoteChar"/>
    <w:uiPriority w:val="30"/>
    <w:rsid w:val="0081685D"/>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81685D"/>
    <w:rPr>
      <w:b/>
      <w:bCs/>
      <w:i/>
      <w:iCs/>
      <w:color w:val="629DD1" w:themeColor="accent1"/>
    </w:rPr>
  </w:style>
  <w:style w:type="character" w:styleId="SubtleEmphasis">
    <w:name w:val="Subtle Emphasis"/>
    <w:basedOn w:val="DefaultParagraphFont"/>
    <w:uiPriority w:val="19"/>
    <w:qFormat/>
    <w:rsid w:val="0081685D"/>
    <w:rPr>
      <w:i/>
      <w:iCs/>
      <w:color w:val="808080" w:themeColor="text1" w:themeTint="7F"/>
    </w:rPr>
  </w:style>
  <w:style w:type="character" w:styleId="IntenseEmphasis">
    <w:name w:val="Intense Emphasis"/>
    <w:basedOn w:val="DefaultParagraphFont"/>
    <w:uiPriority w:val="21"/>
    <w:rsid w:val="0081685D"/>
    <w:rPr>
      <w:b/>
      <w:bCs/>
      <w:i/>
      <w:iCs/>
      <w:color w:val="629DD1" w:themeColor="accent1"/>
    </w:rPr>
  </w:style>
  <w:style w:type="character" w:styleId="SubtleReference">
    <w:name w:val="Subtle Reference"/>
    <w:basedOn w:val="DefaultParagraphFont"/>
    <w:uiPriority w:val="31"/>
    <w:rsid w:val="0081685D"/>
    <w:rPr>
      <w:smallCaps/>
      <w:color w:val="297FD5" w:themeColor="accent2"/>
      <w:u w:val="single"/>
    </w:rPr>
  </w:style>
  <w:style w:type="character" w:styleId="IntenseReference">
    <w:name w:val="Intense Reference"/>
    <w:basedOn w:val="DefaultParagraphFont"/>
    <w:uiPriority w:val="32"/>
    <w:rsid w:val="0081685D"/>
    <w:rPr>
      <w:b/>
      <w:bCs/>
      <w:smallCaps/>
      <w:color w:val="297FD5" w:themeColor="accent2"/>
      <w:spacing w:val="5"/>
      <w:u w:val="single"/>
    </w:rPr>
  </w:style>
  <w:style w:type="character" w:styleId="BookTitle">
    <w:name w:val="Book Title"/>
    <w:aliases w:val="PHN book Title bold"/>
    <w:basedOn w:val="DefaultParagraphFont"/>
    <w:uiPriority w:val="33"/>
    <w:qFormat/>
    <w:rsid w:val="00723242"/>
    <w:rPr>
      <w:b/>
      <w:bCs/>
      <w:spacing w:val="5"/>
    </w:rPr>
  </w:style>
  <w:style w:type="paragraph" w:styleId="TOCHeading">
    <w:name w:val="TOC Heading"/>
    <w:basedOn w:val="Heading1"/>
    <w:next w:val="Normal"/>
    <w:uiPriority w:val="39"/>
    <w:semiHidden/>
    <w:unhideWhenUsed/>
    <w:qFormat/>
    <w:rsid w:val="0081685D"/>
    <w:pPr>
      <w:outlineLvl w:val="9"/>
    </w:pPr>
  </w:style>
  <w:style w:type="paragraph" w:customStyle="1" w:styleId="Default">
    <w:name w:val="Default"/>
    <w:rsid w:val="000424F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IGheading">
    <w:name w:val="BIG heading"/>
    <w:basedOn w:val="Normal"/>
    <w:uiPriority w:val="99"/>
    <w:rsid w:val="007E5F47"/>
    <w:pPr>
      <w:widowControl w:val="0"/>
      <w:tabs>
        <w:tab w:val="left" w:pos="283"/>
      </w:tabs>
      <w:suppressAutoHyphens/>
      <w:autoSpaceDE w:val="0"/>
      <w:autoSpaceDN w:val="0"/>
      <w:adjustRightInd w:val="0"/>
      <w:spacing w:after="0" w:line="555" w:lineRule="atLeast"/>
      <w:textAlignment w:val="center"/>
    </w:pPr>
    <w:rPr>
      <w:rFonts w:ascii="Gentleman800-Bold" w:hAnsi="Gentleman800-Bold" w:cs="Gentleman800-Bold"/>
      <w:b/>
      <w:bCs/>
      <w:caps/>
      <w:color w:val="000070"/>
      <w:spacing w:val="-5"/>
      <w:sz w:val="50"/>
      <w:szCs w:val="50"/>
    </w:rPr>
  </w:style>
  <w:style w:type="paragraph" w:customStyle="1" w:styleId="Body">
    <w:name w:val="Body"/>
    <w:basedOn w:val="Normal"/>
    <w:uiPriority w:val="99"/>
    <w:rsid w:val="007E5F47"/>
    <w:pPr>
      <w:widowControl w:val="0"/>
      <w:tabs>
        <w:tab w:val="left" w:pos="227"/>
        <w:tab w:val="left" w:pos="2835"/>
        <w:tab w:val="left" w:pos="3061"/>
      </w:tabs>
      <w:suppressAutoHyphens/>
      <w:autoSpaceDE w:val="0"/>
      <w:autoSpaceDN w:val="0"/>
      <w:adjustRightInd w:val="0"/>
      <w:spacing w:before="113" w:after="0" w:line="250" w:lineRule="atLeast"/>
      <w:textAlignment w:val="center"/>
    </w:pPr>
    <w:rPr>
      <w:rFonts w:ascii="Gentleman500-Book" w:hAnsi="Gentleman500-Book" w:cs="Gentleman500-Book"/>
      <w:color w:val="000000"/>
    </w:rPr>
  </w:style>
  <w:style w:type="paragraph" w:customStyle="1" w:styleId="MEDHeading">
    <w:name w:val="MED Heading"/>
    <w:basedOn w:val="Normal"/>
    <w:uiPriority w:val="99"/>
    <w:rsid w:val="007E5F47"/>
    <w:pPr>
      <w:widowControl w:val="0"/>
      <w:tabs>
        <w:tab w:val="left" w:pos="283"/>
      </w:tabs>
      <w:suppressAutoHyphens/>
      <w:autoSpaceDE w:val="0"/>
      <w:autoSpaceDN w:val="0"/>
      <w:adjustRightInd w:val="0"/>
      <w:spacing w:before="113" w:after="0" w:line="360" w:lineRule="atLeast"/>
      <w:textAlignment w:val="center"/>
    </w:pPr>
    <w:rPr>
      <w:rFonts w:ascii="Gentleman800-Bold" w:hAnsi="Gentleman800-Bold" w:cs="Gentleman800-Bold"/>
      <w:b/>
      <w:bCs/>
      <w:color w:val="3DFF6B"/>
      <w:sz w:val="34"/>
      <w:szCs w:val="34"/>
    </w:rPr>
  </w:style>
  <w:style w:type="paragraph" w:customStyle="1" w:styleId="SmallHeading">
    <w:name w:val="Small Heading"/>
    <w:basedOn w:val="Body"/>
    <w:uiPriority w:val="99"/>
    <w:rsid w:val="007E5F47"/>
    <w:pPr>
      <w:tabs>
        <w:tab w:val="clear" w:pos="2835"/>
        <w:tab w:val="clear" w:pos="3061"/>
        <w:tab w:val="left" w:pos="7940"/>
      </w:tabs>
      <w:spacing w:line="300" w:lineRule="atLeast"/>
    </w:pPr>
    <w:rPr>
      <w:rFonts w:ascii="Gentleman700-Medium" w:hAnsi="Gentleman700-Medium" w:cs="Gentleman700-Medium"/>
      <w:color w:val="000070"/>
      <w:sz w:val="28"/>
      <w:szCs w:val="28"/>
    </w:rPr>
  </w:style>
  <w:style w:type="paragraph" w:customStyle="1" w:styleId="PHNIntroparagraph">
    <w:name w:val="PHN_Intro paragraph"/>
    <w:basedOn w:val="Normal"/>
    <w:qFormat/>
    <w:rsid w:val="009B3E00"/>
    <w:rPr>
      <w:b/>
      <w:color w:val="003D69"/>
      <w:sz w:val="24"/>
      <w:szCs w:val="24"/>
    </w:rPr>
  </w:style>
  <w:style w:type="paragraph" w:customStyle="1" w:styleId="PHNwhitecalloutbox">
    <w:name w:val="PHN_white call out box"/>
    <w:basedOn w:val="Normal"/>
    <w:qFormat/>
    <w:rsid w:val="001B53CD"/>
    <w:pPr>
      <w:jc w:val="center"/>
    </w:pPr>
    <w:rPr>
      <w:b/>
      <w:color w:val="FFFFFF" w:themeColor="background1"/>
      <w:sz w:val="32"/>
      <w:szCs w:val="32"/>
    </w:rPr>
  </w:style>
  <w:style w:type="paragraph" w:customStyle="1" w:styleId="PHNPageTitleWhite">
    <w:name w:val="PHN Page Title White"/>
    <w:basedOn w:val="Title"/>
    <w:qFormat/>
    <w:rsid w:val="005F37B0"/>
    <w:rPr>
      <w:color w:val="FFFFFF" w:themeColor="background1"/>
    </w:rPr>
  </w:style>
  <w:style w:type="paragraph" w:customStyle="1" w:styleId="Tabletext">
    <w:name w:val="Table text"/>
    <w:basedOn w:val="Normal"/>
    <w:qFormat/>
    <w:rsid w:val="00D85D59"/>
    <w:pPr>
      <w:spacing w:after="0"/>
    </w:pPr>
    <w:rPr>
      <w:rFonts w:eastAsia="Calibri"/>
      <w:sz w:val="20"/>
      <w:szCs w:val="20"/>
      <w:lang w:val="en-AU"/>
    </w:rPr>
  </w:style>
  <w:style w:type="table" w:styleId="LightList-Accent2">
    <w:name w:val="Light List Accent 2"/>
    <w:basedOn w:val="TableNormal"/>
    <w:uiPriority w:val="61"/>
    <w:rsid w:val="00B719F8"/>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LightList-Accent1">
    <w:name w:val="Light List Accent 1"/>
    <w:basedOn w:val="TableNormal"/>
    <w:uiPriority w:val="61"/>
    <w:rsid w:val="00B719F8"/>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styleId="LightShading-Accent1">
    <w:name w:val="Light Shading Accent 1"/>
    <w:basedOn w:val="TableNormal"/>
    <w:uiPriority w:val="60"/>
    <w:rsid w:val="00B719F8"/>
    <w:pPr>
      <w:spacing w:after="0" w:line="240" w:lineRule="auto"/>
    </w:pPr>
    <w:rPr>
      <w:color w:val="3476B1" w:themeColor="accent1" w:themeShade="BF"/>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table" w:styleId="LightShading-Accent2">
    <w:name w:val="Light Shading Accent 2"/>
    <w:basedOn w:val="TableNormal"/>
    <w:uiPriority w:val="60"/>
    <w:rsid w:val="00B719F8"/>
    <w:pPr>
      <w:spacing w:after="0" w:line="240" w:lineRule="auto"/>
    </w:pPr>
    <w:rPr>
      <w:color w:val="1E5E9F" w:themeColor="accent2" w:themeShade="BF"/>
    </w:rPr>
    <w:tblPr>
      <w:tblStyleRowBandSize w:val="1"/>
      <w:tblStyleColBandSize w:val="1"/>
      <w:tblBorders>
        <w:top w:val="single" w:sz="8" w:space="0" w:color="297FD5" w:themeColor="accent2"/>
        <w:bottom w:val="single" w:sz="8" w:space="0" w:color="297FD5" w:themeColor="accent2"/>
      </w:tblBorders>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styleId="LightGrid-Accent1">
    <w:name w:val="Light Grid Accent 1"/>
    <w:basedOn w:val="TableNormal"/>
    <w:uiPriority w:val="62"/>
    <w:rsid w:val="00B719F8"/>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18" w:space="0" w:color="629DD1" w:themeColor="accent1"/>
          <w:right w:val="single" w:sz="8" w:space="0" w:color="629DD1" w:themeColor="accent1"/>
          <w:insideH w:val="nil"/>
          <w:insideV w:val="single" w:sz="8" w:space="0" w:color="629DD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insideH w:val="nil"/>
          <w:insideV w:val="single" w:sz="8" w:space="0" w:color="629DD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shd w:val="clear" w:color="auto" w:fill="D8E6F3" w:themeFill="accent1" w:themeFillTint="3F"/>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shd w:val="clear" w:color="auto" w:fill="D8E6F3" w:themeFill="accent1" w:themeFillTint="3F"/>
      </w:tcPr>
    </w:tblStylePr>
    <w:tblStylePr w:type="band2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tcPr>
    </w:tblStylePr>
  </w:style>
  <w:style w:type="table" w:styleId="MediumGrid3-Accent2">
    <w:name w:val="Medium Grid 3 Accent 2"/>
    <w:basedOn w:val="TableNormal"/>
    <w:uiPriority w:val="69"/>
    <w:rsid w:val="00B719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2" w:themeFillTint="7F"/>
      </w:tcPr>
    </w:tblStylePr>
  </w:style>
  <w:style w:type="table" w:styleId="MediumGrid3-Accent1">
    <w:name w:val="Medium Grid 3 Accent 1"/>
    <w:basedOn w:val="TableNormal"/>
    <w:uiPriority w:val="69"/>
    <w:rsid w:val="00B719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1" w:themeFillTint="7F"/>
      </w:tcPr>
    </w:tblStylePr>
  </w:style>
  <w:style w:type="table" w:styleId="MediumGrid2-Accent1">
    <w:name w:val="Medium Grid 2 Accent 1"/>
    <w:basedOn w:val="TableNormal"/>
    <w:uiPriority w:val="68"/>
    <w:rsid w:val="00B719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Pr>
    <w:tcPr>
      <w:shd w:val="clear" w:color="auto" w:fill="D8E6F3" w:themeFill="accent1" w:themeFillTint="3F"/>
    </w:tcPr>
    <w:tblStylePr w:type="firstRow">
      <w:rPr>
        <w:b/>
        <w:bCs/>
        <w:color w:val="000000" w:themeColor="text1"/>
      </w:rPr>
      <w:tblPr/>
      <w:tcPr>
        <w:shd w:val="clear" w:color="auto" w:fill="EFF5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1" w:themeFillTint="33"/>
      </w:tcPr>
    </w:tblStylePr>
    <w:tblStylePr w:type="band1Vert">
      <w:tblPr/>
      <w:tcPr>
        <w:shd w:val="clear" w:color="auto" w:fill="B0CDE8" w:themeFill="accent1" w:themeFillTint="7F"/>
      </w:tcPr>
    </w:tblStylePr>
    <w:tblStylePr w:type="band1Horz">
      <w:tblPr/>
      <w:tcPr>
        <w:tcBorders>
          <w:insideH w:val="single" w:sz="6" w:space="0" w:color="629DD1" w:themeColor="accent1"/>
          <w:insideV w:val="single" w:sz="6" w:space="0" w:color="629DD1" w:themeColor="accent1"/>
        </w:tcBorders>
        <w:shd w:val="clear" w:color="auto" w:fill="B0CDE8"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B719F8"/>
    <w:pPr>
      <w:spacing w:after="0" w:line="240" w:lineRule="auto"/>
    </w:pPr>
    <w:tblPr>
      <w:tblStyleRowBandSize w:val="1"/>
      <w:tblStyleColBandSize w:val="1"/>
      <w:tbl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single" w:sz="8" w:space="0" w:color="89B5DC" w:themeColor="accent1" w:themeTint="BF"/>
        <w:insideV w:val="single" w:sz="8" w:space="0" w:color="89B5DC" w:themeColor="accent1" w:themeTint="BF"/>
      </w:tblBorders>
    </w:tblPr>
    <w:tcPr>
      <w:shd w:val="clear" w:color="auto" w:fill="D8E6F3" w:themeFill="accent1" w:themeFillTint="3F"/>
    </w:tcPr>
    <w:tblStylePr w:type="firstRow">
      <w:rPr>
        <w:b/>
        <w:bCs/>
      </w:rPr>
    </w:tblStylePr>
    <w:tblStylePr w:type="lastRow">
      <w:rPr>
        <w:b/>
        <w:bCs/>
      </w:rPr>
      <w:tblPr/>
      <w:tcPr>
        <w:tcBorders>
          <w:top w:val="single" w:sz="18" w:space="0" w:color="89B5DC" w:themeColor="accent1" w:themeTint="BF"/>
        </w:tcBorders>
      </w:tcPr>
    </w:tblStylePr>
    <w:tblStylePr w:type="firstCol">
      <w:rPr>
        <w:b/>
        <w:bCs/>
      </w:rPr>
    </w:tblStylePr>
    <w:tblStylePr w:type="lastCol">
      <w:rPr>
        <w:b/>
        <w:bCs/>
      </w:r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styleId="MediumGrid1-Accent2">
    <w:name w:val="Medium Grid 1 Accent 2"/>
    <w:basedOn w:val="TableNormal"/>
    <w:uiPriority w:val="67"/>
    <w:rsid w:val="00B719F8"/>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insideV w:val="single" w:sz="8" w:space="0" w:color="5D9EE0" w:themeColor="accent2" w:themeTint="BF"/>
      </w:tblBorders>
    </w:tblPr>
    <w:tcPr>
      <w:shd w:val="clear" w:color="auto" w:fill="C9DFF4" w:themeFill="accent2" w:themeFillTint="3F"/>
    </w:tcPr>
    <w:tblStylePr w:type="firstRow">
      <w:rPr>
        <w:b/>
        <w:bCs/>
      </w:rPr>
    </w:tblStylePr>
    <w:tblStylePr w:type="lastRow">
      <w:rPr>
        <w:b/>
        <w:bCs/>
      </w:rPr>
      <w:tblPr/>
      <w:tcPr>
        <w:tcBorders>
          <w:top w:val="single" w:sz="18" w:space="0" w:color="5D9EE0" w:themeColor="accent2" w:themeTint="BF"/>
        </w:tcBorders>
      </w:tcPr>
    </w:tblStylePr>
    <w:tblStylePr w:type="firstCol">
      <w:rPr>
        <w:b/>
        <w:bCs/>
      </w:rPr>
    </w:tblStylePr>
    <w:tblStylePr w:type="lastCol">
      <w:rPr>
        <w:b/>
        <w:bCs/>
      </w:r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table" w:styleId="ColorfulShading-Accent1">
    <w:name w:val="Colorful Shading Accent 1"/>
    <w:basedOn w:val="TableNormal"/>
    <w:uiPriority w:val="71"/>
    <w:rsid w:val="00B719F8"/>
    <w:pPr>
      <w:spacing w:after="0" w:line="240" w:lineRule="auto"/>
    </w:pPr>
    <w:rPr>
      <w:color w:val="000000" w:themeColor="text1"/>
    </w:rPr>
    <w:tblPr>
      <w:tblStyleRowBandSize w:val="1"/>
      <w:tblStyleColBandSize w:val="1"/>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19F8"/>
    <w:pPr>
      <w:spacing w:after="0" w:line="240" w:lineRule="auto"/>
    </w:pPr>
    <w:rPr>
      <w:color w:val="000000" w:themeColor="text1"/>
    </w:rPr>
    <w:tblPr>
      <w:tblStyleRowBandSize w:val="1"/>
      <w:tblStyleColBandSize w:val="1"/>
      <w:tblBorders>
        <w:top w:val="single" w:sz="24" w:space="0" w:color="297FD5" w:themeColor="accent2"/>
        <w:left w:val="single" w:sz="4" w:space="0" w:color="297FD5" w:themeColor="accent2"/>
        <w:bottom w:val="single" w:sz="4" w:space="0" w:color="297FD5" w:themeColor="accent2"/>
        <w:right w:val="single" w:sz="4" w:space="0" w:color="297FD5" w:themeColor="accent2"/>
        <w:insideH w:val="single" w:sz="4" w:space="0" w:color="FFFFFF" w:themeColor="background1"/>
        <w:insideV w:val="single" w:sz="4" w:space="0" w:color="FFFFFF" w:themeColor="background1"/>
      </w:tblBorders>
    </w:tblPr>
    <w:tcPr>
      <w:shd w:val="clear" w:color="auto" w:fill="E9F2FB" w:themeFill="accent2"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2" w:themeFillShade="99"/>
      </w:tcPr>
    </w:tblStylePr>
    <w:tblStylePr w:type="firstCol">
      <w:rPr>
        <w:color w:val="FFFFFF" w:themeColor="background1"/>
      </w:rPr>
      <w:tblPr/>
      <w:tcPr>
        <w:tcBorders>
          <w:top w:val="nil"/>
          <w:left w:val="nil"/>
          <w:bottom w:val="nil"/>
          <w:right w:val="nil"/>
          <w:insideH w:val="single" w:sz="4" w:space="0" w:color="184B7F" w:themeColor="accent2" w:themeShade="99"/>
          <w:insideV w:val="nil"/>
        </w:tcBorders>
        <w:shd w:val="clear" w:color="auto" w:fill="184B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2" w:themeFillShade="99"/>
      </w:tcPr>
    </w:tblStylePr>
    <w:tblStylePr w:type="band1Vert">
      <w:tblPr/>
      <w:tcPr>
        <w:shd w:val="clear" w:color="auto" w:fill="A8CBEE" w:themeFill="accent2" w:themeFillTint="66"/>
      </w:tcPr>
    </w:tblStylePr>
    <w:tblStylePr w:type="band1Horz">
      <w:tblPr/>
      <w:tcPr>
        <w:shd w:val="clear" w:color="auto" w:fill="93BEEA" w:themeFill="accent2"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B719F8"/>
    <w:pPr>
      <w:spacing w:after="0" w:line="240" w:lineRule="auto"/>
    </w:pPr>
    <w:rPr>
      <w:color w:val="FFFFFF" w:themeColor="background1"/>
    </w:rPr>
    <w:tblPr>
      <w:tblStyleRowBandSize w:val="1"/>
      <w:tblStyleColBandSize w:val="1"/>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table" w:styleId="MediumGrid3-Accent4">
    <w:name w:val="Medium Grid 3 Accent 4"/>
    <w:basedOn w:val="TableNormal"/>
    <w:uiPriority w:val="69"/>
    <w:rsid w:val="00B719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4" w:themeFillTint="7F"/>
      </w:tcPr>
    </w:tblStylePr>
  </w:style>
  <w:style w:type="table" w:styleId="ColorfulGrid-Accent2">
    <w:name w:val="Colorful Grid Accent 2"/>
    <w:basedOn w:val="TableNormal"/>
    <w:uiPriority w:val="73"/>
    <w:rsid w:val="00B719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2" w:themeFillTint="33"/>
    </w:tcPr>
    <w:tblStylePr w:type="firstRow">
      <w:rPr>
        <w:b/>
        <w:bCs/>
      </w:rPr>
      <w:tblPr/>
      <w:tcPr>
        <w:shd w:val="clear" w:color="auto" w:fill="A8CBEE" w:themeFill="accent2" w:themeFillTint="66"/>
      </w:tcPr>
    </w:tblStylePr>
    <w:tblStylePr w:type="lastRow">
      <w:rPr>
        <w:b/>
        <w:bCs/>
        <w:color w:val="000000" w:themeColor="text1"/>
      </w:rPr>
      <w:tblPr/>
      <w:tcPr>
        <w:shd w:val="clear" w:color="auto" w:fill="A8CBEE" w:themeFill="accent2" w:themeFillTint="66"/>
      </w:tcPr>
    </w:tblStylePr>
    <w:tblStylePr w:type="firstCol">
      <w:rPr>
        <w:color w:val="FFFFFF" w:themeColor="background1"/>
      </w:rPr>
      <w:tblPr/>
      <w:tcPr>
        <w:shd w:val="clear" w:color="auto" w:fill="1E5E9F" w:themeFill="accent2" w:themeFillShade="BF"/>
      </w:tcPr>
    </w:tblStylePr>
    <w:tblStylePr w:type="lastCol">
      <w:rPr>
        <w:color w:val="FFFFFF" w:themeColor="background1"/>
      </w:rPr>
      <w:tblPr/>
      <w:tcPr>
        <w:shd w:val="clear" w:color="auto" w:fill="1E5E9F" w:themeFill="accent2" w:themeFillShade="BF"/>
      </w:tcPr>
    </w:tblStylePr>
    <w:tblStylePr w:type="band1Vert">
      <w:tblPr/>
      <w:tcPr>
        <w:shd w:val="clear" w:color="auto" w:fill="93BEEA" w:themeFill="accent2" w:themeFillTint="7F"/>
      </w:tcPr>
    </w:tblStylePr>
    <w:tblStylePr w:type="band1Horz">
      <w:tblPr/>
      <w:tcPr>
        <w:shd w:val="clear" w:color="auto" w:fill="93BEEA" w:themeFill="accent2" w:themeFillTint="7F"/>
      </w:tcPr>
    </w:tblStylePr>
  </w:style>
  <w:style w:type="paragraph" w:customStyle="1" w:styleId="PHNTableHeadingWhite">
    <w:name w:val="PHN Table Heading White"/>
    <w:basedOn w:val="Heading2"/>
    <w:qFormat/>
    <w:rsid w:val="00A15C52"/>
    <w:pPr>
      <w:spacing w:line="240" w:lineRule="auto"/>
    </w:pPr>
    <w:rPr>
      <w:b/>
      <w:bCs w:val="0"/>
      <w:color w:val="FFFFFF" w:themeColor="background1"/>
      <w:sz w:val="20"/>
      <w:szCs w:val="20"/>
    </w:rPr>
  </w:style>
  <w:style w:type="paragraph" w:customStyle="1" w:styleId="PHNTableTitleBlue">
    <w:name w:val="PHN Table Title Blue"/>
    <w:basedOn w:val="Normal"/>
    <w:qFormat/>
    <w:rsid w:val="0077170F"/>
    <w:pPr>
      <w:spacing w:after="0" w:line="240" w:lineRule="auto"/>
    </w:pPr>
    <w:rPr>
      <w:b/>
      <w:bCs/>
      <w:color w:val="003D69"/>
      <w:sz w:val="20"/>
      <w:szCs w:val="20"/>
    </w:rPr>
  </w:style>
  <w:style w:type="paragraph" w:customStyle="1" w:styleId="PHNTablebodycopy">
    <w:name w:val="PHN Table body copy"/>
    <w:basedOn w:val="Normal"/>
    <w:qFormat/>
    <w:rsid w:val="004761A5"/>
    <w:pPr>
      <w:spacing w:after="0" w:line="240" w:lineRule="auto"/>
    </w:pPr>
    <w:rPr>
      <w:bCs/>
      <w:sz w:val="20"/>
      <w:szCs w:val="20"/>
    </w:rPr>
  </w:style>
  <w:style w:type="character" w:styleId="Hyperlink">
    <w:name w:val="Hyperlink"/>
    <w:basedOn w:val="DefaultParagraphFont"/>
    <w:uiPriority w:val="99"/>
    <w:unhideWhenUsed/>
    <w:rsid w:val="00FE778B"/>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18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mantha.milford@mpcn.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462482CCEA8418E6EB314870417C4" ma:contentTypeVersion="1" ma:contentTypeDescription="Create a new document." ma:contentTypeScope="" ma:versionID="fc4d54a6ba41da4145708c0c8cf29e77">
  <xsd:schema xmlns:xsd="http://www.w3.org/2001/XMLSchema" xmlns:xs="http://www.w3.org/2001/XMLSchema" xmlns:p="http://schemas.microsoft.com/office/2006/metadata/properties" xmlns:ns2="f1562e43-26a6-4d52-bbb2-ee4e8588f42f" targetNamespace="http://schemas.microsoft.com/office/2006/metadata/properties" ma:root="true" ma:fieldsID="2dfe4795e1a07812de6ae69090905614" ns2:_="">
    <xsd:import namespace="f1562e43-26a6-4d52-bbb2-ee4e8588f42f"/>
    <xsd:element name="properties">
      <xsd:complexType>
        <xsd:sequence>
          <xsd:element name="documentManagement">
            <xsd:complexType>
              <xsd:all>
                <xsd:element ref="ns2:Program_x0020_Docu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62e43-26a6-4d52-bbb2-ee4e8588f42f" elementFormDefault="qualified">
    <xsd:import namespace="http://schemas.microsoft.com/office/2006/documentManagement/types"/>
    <xsd:import namespace="http://schemas.microsoft.com/office/infopath/2007/PartnerControls"/>
    <xsd:element name="Program_x0020_Documents" ma:index="8" ma:displayName="Folders" ma:format="Dropdown" ma:internalName="Program_x0020_Documents">
      <xsd:simpleType>
        <xsd:restriction base="dms:Choice">
          <xsd:enumeration value="Telehealth"/>
          <xsd:enumeration value="RAC Facility Information"/>
          <xsd:enumeration value="Resources"/>
          <xsd:enumeration value="AC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_x0020_Documents xmlns="f1562e43-26a6-4d52-bbb2-ee4e8588f42f">Resources</Program_x0020_Documents>
  </documentManagement>
</p:properties>
</file>

<file path=customXml/itemProps1.xml><?xml version="1.0" encoding="utf-8"?>
<ds:datastoreItem xmlns:ds="http://schemas.openxmlformats.org/officeDocument/2006/customXml" ds:itemID="{E137CB15-451A-4BE1-99CD-EBC2476DF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62e43-26a6-4d52-bbb2-ee4e8588f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13F74-BE0E-4C90-B468-2542F66A3C64}">
  <ds:schemaRefs>
    <ds:schemaRef ds:uri="http://schemas.microsoft.com/sharepoint/v3/contenttype/forms"/>
  </ds:schemaRefs>
</ds:datastoreItem>
</file>

<file path=customXml/itemProps3.xml><?xml version="1.0" encoding="utf-8"?>
<ds:datastoreItem xmlns:ds="http://schemas.openxmlformats.org/officeDocument/2006/customXml" ds:itemID="{E1164B40-9143-4F62-AA9E-56DD721F6C52}">
  <ds:schemaRef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f1562e43-26a6-4d52-bbb2-ee4e8588f42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Anning</dc:creator>
  <cp:lastModifiedBy>Jeremy Kennett</cp:lastModifiedBy>
  <cp:revision>2</cp:revision>
  <dcterms:created xsi:type="dcterms:W3CDTF">2015-10-27T00:01:00Z</dcterms:created>
  <dcterms:modified xsi:type="dcterms:W3CDTF">2015-10-27T00:01:00Z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0x0101006E0462482CCEA8418E6EB314870417C4</vt:lpwstr>
  </property>
</Properties>
</file>